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39" w:rsidRPr="009768FC" w:rsidRDefault="006D3E39" w:rsidP="009768FC">
      <w:pPr>
        <w:widowControl w:val="0"/>
        <w:autoSpaceDE w:val="0"/>
        <w:autoSpaceDN w:val="0"/>
        <w:adjustRightInd w:val="0"/>
        <w:jc w:val="both"/>
        <w:rPr>
          <w:rFonts w:ascii="Arial" w:hAnsi="Arial" w:cs="Arial"/>
          <w:b/>
          <w:bCs/>
          <w:sz w:val="20"/>
          <w:szCs w:val="20"/>
        </w:rPr>
      </w:pPr>
      <w:r w:rsidRPr="009768FC">
        <w:rPr>
          <w:rFonts w:ascii="Arial" w:hAnsi="Arial" w:cs="Arial"/>
          <w:b/>
          <w:bCs/>
          <w:sz w:val="20"/>
          <w:szCs w:val="20"/>
        </w:rPr>
        <w:t>THE'S DENTADOS: UMA ASSIS</w:t>
      </w:r>
      <w:r w:rsidR="009768FC" w:rsidRPr="009768FC">
        <w:rPr>
          <w:rFonts w:ascii="Arial" w:hAnsi="Arial" w:cs="Arial"/>
          <w:b/>
          <w:bCs/>
          <w:sz w:val="20"/>
          <w:szCs w:val="20"/>
        </w:rPr>
        <w:t xml:space="preserve">TÊNCIA DIVERTIDA E EDUCATIVA NA </w:t>
      </w:r>
      <w:r w:rsidRPr="009768FC">
        <w:rPr>
          <w:rFonts w:ascii="Arial" w:hAnsi="Arial" w:cs="Arial"/>
          <w:b/>
          <w:bCs/>
          <w:sz w:val="20"/>
          <w:szCs w:val="20"/>
        </w:rPr>
        <w:t xml:space="preserve">SALA DE ESPERA DA ODONTOLOGIA DE S. J. DOS CAMPOS </w:t>
      </w:r>
      <w:r w:rsidR="006F1D12" w:rsidRPr="009768FC">
        <w:rPr>
          <w:rFonts w:ascii="Arial" w:hAnsi="Arial" w:cs="Arial"/>
          <w:b/>
          <w:bCs/>
          <w:sz w:val="20"/>
          <w:szCs w:val="20"/>
        </w:rPr>
        <w:t>E ESCOLAS DA REGIÃO</w:t>
      </w:r>
    </w:p>
    <w:p w:rsidR="006D3E39" w:rsidRPr="009768FC" w:rsidRDefault="006D3E39" w:rsidP="009768FC">
      <w:pPr>
        <w:widowControl w:val="0"/>
        <w:autoSpaceDE w:val="0"/>
        <w:autoSpaceDN w:val="0"/>
        <w:adjustRightInd w:val="0"/>
        <w:jc w:val="both"/>
        <w:rPr>
          <w:rFonts w:ascii="Helvetica" w:hAnsi="Helvetica" w:cs="Helvetica"/>
          <w:sz w:val="20"/>
          <w:szCs w:val="20"/>
        </w:rPr>
      </w:pPr>
    </w:p>
    <w:p w:rsidR="006D3E39" w:rsidRPr="009768FC" w:rsidRDefault="00B540B9" w:rsidP="009768FC">
      <w:pPr>
        <w:widowControl w:val="0"/>
        <w:autoSpaceDE w:val="0"/>
        <w:autoSpaceDN w:val="0"/>
        <w:adjustRightInd w:val="0"/>
        <w:spacing w:after="120"/>
        <w:jc w:val="both"/>
        <w:rPr>
          <w:rFonts w:ascii="Arial" w:hAnsi="Arial" w:cs="Arial"/>
          <w:color w:val="000000"/>
          <w:sz w:val="20"/>
          <w:szCs w:val="20"/>
        </w:rPr>
      </w:pPr>
      <w:r w:rsidRPr="009768FC">
        <w:rPr>
          <w:rFonts w:ascii="Arial" w:hAnsi="Arial" w:cs="Arial"/>
          <w:sz w:val="20"/>
          <w:szCs w:val="20"/>
        </w:rPr>
        <w:t>Autores:</w:t>
      </w:r>
      <w:r w:rsidR="00A43383" w:rsidRPr="009768FC">
        <w:rPr>
          <w:rFonts w:ascii="Arial" w:hAnsi="Arial" w:cs="Arial"/>
          <w:sz w:val="20"/>
          <w:szCs w:val="20"/>
        </w:rPr>
        <w:t xml:space="preserve"> Gabriela Souza de Oliveira Pinto, Ingrid Fernandes Mathias, Mariana Luz, Thais da Silva Alves</w:t>
      </w:r>
      <w:r w:rsidR="006D3E39" w:rsidRPr="009768FC">
        <w:rPr>
          <w:rFonts w:ascii="Arial" w:hAnsi="Arial" w:cs="Arial"/>
          <w:sz w:val="20"/>
          <w:szCs w:val="20"/>
        </w:rPr>
        <w:t>.</w:t>
      </w:r>
      <w:r w:rsidRPr="009768FC">
        <w:rPr>
          <w:rFonts w:ascii="Arial" w:hAnsi="Arial" w:cs="Arial"/>
          <w:sz w:val="20"/>
          <w:szCs w:val="20"/>
        </w:rPr>
        <w:t xml:space="preserve"> Aluno-autor: </w:t>
      </w:r>
      <w:r w:rsidRPr="009768FC">
        <w:rPr>
          <w:rFonts w:ascii="Arial" w:hAnsi="Arial" w:cs="Arial"/>
          <w:color w:val="000000"/>
          <w:sz w:val="20"/>
          <w:szCs w:val="20"/>
        </w:rPr>
        <w:t>Thais da Silva</w:t>
      </w:r>
      <w:r w:rsidR="009F1EF3">
        <w:rPr>
          <w:rFonts w:ascii="Arial" w:hAnsi="Arial" w:cs="Arial"/>
          <w:color w:val="000000"/>
          <w:sz w:val="20"/>
          <w:szCs w:val="20"/>
        </w:rPr>
        <w:t xml:space="preserve"> Alves. O</w:t>
      </w:r>
      <w:r w:rsidR="006D3E39" w:rsidRPr="009768FC">
        <w:rPr>
          <w:rFonts w:ascii="Arial" w:hAnsi="Arial" w:cs="Arial"/>
          <w:color w:val="000000"/>
          <w:sz w:val="20"/>
          <w:szCs w:val="20"/>
        </w:rPr>
        <w:t>rientador</w:t>
      </w:r>
      <w:r w:rsidRPr="009768FC">
        <w:rPr>
          <w:rFonts w:ascii="Arial" w:hAnsi="Arial" w:cs="Arial"/>
          <w:color w:val="000000"/>
          <w:sz w:val="20"/>
          <w:szCs w:val="20"/>
        </w:rPr>
        <w:t>: Cesar</w:t>
      </w:r>
      <w:r w:rsidR="006D3E39" w:rsidRPr="009768FC">
        <w:rPr>
          <w:rFonts w:ascii="Arial" w:hAnsi="Arial" w:cs="Arial"/>
          <w:color w:val="000000"/>
          <w:sz w:val="20"/>
          <w:szCs w:val="20"/>
        </w:rPr>
        <w:t xml:space="preserve"> </w:t>
      </w:r>
      <w:r w:rsidR="009F1EF3">
        <w:rPr>
          <w:rFonts w:ascii="Arial" w:hAnsi="Arial" w:cs="Arial"/>
          <w:color w:val="000000"/>
          <w:sz w:val="20"/>
          <w:szCs w:val="20"/>
        </w:rPr>
        <w:t xml:space="preserve">Rogerio Pucci </w:t>
      </w:r>
      <w:r w:rsidR="006D3E39" w:rsidRPr="009768FC">
        <w:rPr>
          <w:rFonts w:ascii="Arial" w:hAnsi="Arial" w:cs="Arial"/>
          <w:color w:val="000000"/>
          <w:sz w:val="20"/>
          <w:szCs w:val="20"/>
        </w:rPr>
        <w:t xml:space="preserve">e colaboradores </w:t>
      </w:r>
      <w:r w:rsidR="00162FC1">
        <w:rPr>
          <w:rFonts w:ascii="Arial" w:hAnsi="Arial" w:cs="Arial"/>
          <w:color w:val="000000"/>
          <w:sz w:val="20"/>
          <w:szCs w:val="20"/>
        </w:rPr>
        <w:t>Ana Paula</w:t>
      </w:r>
      <w:r w:rsidR="009F1EF3">
        <w:rPr>
          <w:rFonts w:ascii="Arial" w:hAnsi="Arial" w:cs="Arial"/>
          <w:color w:val="000000"/>
          <w:sz w:val="20"/>
          <w:szCs w:val="20"/>
        </w:rPr>
        <w:t xml:space="preserve"> Martins Gomes, </w:t>
      </w:r>
      <w:r w:rsidR="006D3E39" w:rsidRPr="009768FC">
        <w:rPr>
          <w:rFonts w:ascii="Arial" w:hAnsi="Arial" w:cs="Arial"/>
          <w:color w:val="000000"/>
          <w:sz w:val="20"/>
          <w:szCs w:val="20"/>
        </w:rPr>
        <w:t xml:space="preserve">Campus de São José dos Campos, Instituto de Ciência e Tecnologia, Odontologia, </w:t>
      </w:r>
      <w:hyperlink r:id="rId5" w:history="1">
        <w:r w:rsidRPr="009768FC">
          <w:rPr>
            <w:rStyle w:val="Hyperlink"/>
            <w:rFonts w:ascii="Arial" w:hAnsi="Arial" w:cs="Arial"/>
            <w:sz w:val="20"/>
            <w:szCs w:val="20"/>
          </w:rPr>
          <w:t>thais.alves@fosjc.unesp.br</w:t>
        </w:r>
      </w:hyperlink>
      <w:r w:rsidRPr="009768FC">
        <w:rPr>
          <w:rFonts w:ascii="Arial" w:hAnsi="Arial" w:cs="Arial"/>
          <w:color w:val="000000"/>
          <w:sz w:val="20"/>
          <w:szCs w:val="20"/>
        </w:rPr>
        <w:t xml:space="preserve">, bolsista PROEX. </w:t>
      </w:r>
    </w:p>
    <w:p w:rsidR="00B540B9" w:rsidRPr="009768FC" w:rsidRDefault="00B540B9" w:rsidP="009768FC">
      <w:pPr>
        <w:widowControl w:val="0"/>
        <w:autoSpaceDE w:val="0"/>
        <w:autoSpaceDN w:val="0"/>
        <w:adjustRightInd w:val="0"/>
        <w:spacing w:after="120"/>
        <w:jc w:val="both"/>
        <w:rPr>
          <w:rFonts w:ascii="Helvetica" w:hAnsi="Helvetica" w:cs="Helvetica"/>
          <w:sz w:val="20"/>
          <w:szCs w:val="20"/>
        </w:rPr>
      </w:pPr>
    </w:p>
    <w:p w:rsidR="006D3E39" w:rsidRPr="009768FC" w:rsidRDefault="006D3E39" w:rsidP="009768FC">
      <w:pPr>
        <w:widowControl w:val="0"/>
        <w:autoSpaceDE w:val="0"/>
        <w:autoSpaceDN w:val="0"/>
        <w:adjustRightInd w:val="0"/>
        <w:jc w:val="both"/>
        <w:rPr>
          <w:rFonts w:ascii="Times" w:hAnsi="Times" w:cs="Times"/>
          <w:i/>
          <w:iCs/>
          <w:sz w:val="20"/>
          <w:szCs w:val="20"/>
        </w:rPr>
      </w:pPr>
      <w:r w:rsidRPr="009768FC">
        <w:rPr>
          <w:rFonts w:ascii="Arial" w:hAnsi="Arial" w:cs="Arial"/>
          <w:sz w:val="20"/>
          <w:szCs w:val="20"/>
        </w:rPr>
        <w:t>Palavras Chave: Prevenção, saúde bucal</w:t>
      </w:r>
    </w:p>
    <w:p w:rsidR="009768FC" w:rsidRDefault="009768FC" w:rsidP="009768FC">
      <w:pPr>
        <w:widowControl w:val="0"/>
        <w:autoSpaceDE w:val="0"/>
        <w:autoSpaceDN w:val="0"/>
        <w:adjustRightInd w:val="0"/>
        <w:spacing w:after="120"/>
        <w:jc w:val="both"/>
        <w:rPr>
          <w:rFonts w:ascii="Arial" w:hAnsi="Arial" w:cs="Arial"/>
          <w:color w:val="FFFFFF"/>
          <w:kern w:val="1"/>
          <w:sz w:val="20"/>
          <w:szCs w:val="20"/>
        </w:rPr>
      </w:pPr>
    </w:p>
    <w:p w:rsidR="006D3E39" w:rsidRDefault="006D3E39" w:rsidP="009768FC">
      <w:pPr>
        <w:widowControl w:val="0"/>
        <w:autoSpaceDE w:val="0"/>
        <w:autoSpaceDN w:val="0"/>
        <w:adjustRightInd w:val="0"/>
        <w:ind w:firstLine="720"/>
        <w:jc w:val="both"/>
        <w:rPr>
          <w:rFonts w:ascii="Arial" w:hAnsi="Arial" w:cs="Arial"/>
          <w:sz w:val="20"/>
          <w:szCs w:val="20"/>
        </w:rPr>
      </w:pPr>
      <w:r w:rsidRPr="009768FC">
        <w:rPr>
          <w:rFonts w:ascii="Arial" w:hAnsi="Arial" w:cs="Arial"/>
          <w:sz w:val="20"/>
          <w:szCs w:val="20"/>
        </w:rPr>
        <w:t>Todos os dias circulam muitos pacientes pela Faculdade de Odontologia do Instituto de Ciência e Tecnologia de São José dos Campos – UNESP. A responsabilidade institucional com os pacie</w:t>
      </w:r>
      <w:r w:rsidR="00605992">
        <w:rPr>
          <w:rFonts w:ascii="Arial" w:hAnsi="Arial" w:cs="Arial"/>
          <w:sz w:val="20"/>
          <w:szCs w:val="20"/>
        </w:rPr>
        <w:t xml:space="preserve">ntes que aguardam o atendimento </w:t>
      </w:r>
      <w:r w:rsidRPr="009768FC">
        <w:rPr>
          <w:rFonts w:ascii="Arial" w:hAnsi="Arial" w:cs="Arial"/>
          <w:sz w:val="20"/>
          <w:szCs w:val="20"/>
        </w:rPr>
        <w:t>nas clínicas de ensino deve iniciar-se com o acolhimento destes. A educação preventiv</w:t>
      </w:r>
      <w:r w:rsidR="00605992">
        <w:rPr>
          <w:rFonts w:ascii="Arial" w:hAnsi="Arial" w:cs="Arial"/>
          <w:sz w:val="20"/>
          <w:szCs w:val="20"/>
        </w:rPr>
        <w:t xml:space="preserve">a e a </w:t>
      </w:r>
      <w:r w:rsidRPr="009768FC">
        <w:rPr>
          <w:rFonts w:ascii="Arial" w:hAnsi="Arial" w:cs="Arial"/>
          <w:sz w:val="20"/>
          <w:szCs w:val="20"/>
        </w:rPr>
        <w:t xml:space="preserve">descontração no </w:t>
      </w:r>
      <w:proofErr w:type="spellStart"/>
      <w:r w:rsidRPr="009768FC">
        <w:rPr>
          <w:rFonts w:ascii="Arial" w:hAnsi="Arial" w:cs="Arial"/>
          <w:sz w:val="20"/>
          <w:szCs w:val="20"/>
        </w:rPr>
        <w:t>pré</w:t>
      </w:r>
      <w:proofErr w:type="spellEnd"/>
      <w:r w:rsidRPr="009768FC">
        <w:rPr>
          <w:rFonts w:ascii="Arial" w:hAnsi="Arial" w:cs="Arial"/>
          <w:sz w:val="20"/>
          <w:szCs w:val="20"/>
        </w:rPr>
        <w:t xml:space="preserve">-atendimento com o intuito de acalmá-los e </w:t>
      </w:r>
      <w:r w:rsidR="00605992">
        <w:rPr>
          <w:rFonts w:ascii="Arial" w:hAnsi="Arial" w:cs="Arial"/>
          <w:sz w:val="20"/>
          <w:szCs w:val="20"/>
        </w:rPr>
        <w:t xml:space="preserve">transformar a sala de espera em </w:t>
      </w:r>
      <w:r w:rsidRPr="009768FC">
        <w:rPr>
          <w:rFonts w:ascii="Arial" w:hAnsi="Arial" w:cs="Arial"/>
          <w:sz w:val="20"/>
          <w:szCs w:val="20"/>
        </w:rPr>
        <w:t>um ambiente mais agradável e menos tenso, propício a trans</w:t>
      </w:r>
      <w:r w:rsidR="00605992">
        <w:rPr>
          <w:rFonts w:ascii="Arial" w:hAnsi="Arial" w:cs="Arial"/>
          <w:sz w:val="20"/>
          <w:szCs w:val="20"/>
        </w:rPr>
        <w:t xml:space="preserve">missão de informações acerca da </w:t>
      </w:r>
      <w:r w:rsidRPr="009768FC">
        <w:rPr>
          <w:rFonts w:ascii="Arial" w:hAnsi="Arial" w:cs="Arial"/>
          <w:sz w:val="20"/>
          <w:szCs w:val="20"/>
        </w:rPr>
        <w:t xml:space="preserve">higiene bucal, faz-se necessária. O projeto combina atividades de </w:t>
      </w:r>
      <w:r w:rsidR="00605992">
        <w:rPr>
          <w:rFonts w:ascii="Arial" w:hAnsi="Arial" w:cs="Arial"/>
          <w:sz w:val="20"/>
          <w:szCs w:val="20"/>
        </w:rPr>
        <w:t xml:space="preserve">extensão, ensino e pesquisa, </w:t>
      </w:r>
      <w:r w:rsidRPr="009768FC">
        <w:rPr>
          <w:rFonts w:ascii="Arial" w:hAnsi="Arial" w:cs="Arial"/>
          <w:sz w:val="20"/>
          <w:szCs w:val="20"/>
        </w:rPr>
        <w:t>com responsabilidade social com os pacientes, acompanh</w:t>
      </w:r>
      <w:r w:rsidR="00605992">
        <w:rPr>
          <w:rFonts w:ascii="Arial" w:hAnsi="Arial" w:cs="Arial"/>
          <w:sz w:val="20"/>
          <w:szCs w:val="20"/>
        </w:rPr>
        <w:t xml:space="preserve">antes e familiares que aguardam </w:t>
      </w:r>
      <w:r w:rsidRPr="009768FC">
        <w:rPr>
          <w:rFonts w:ascii="Arial" w:hAnsi="Arial" w:cs="Arial"/>
          <w:sz w:val="20"/>
          <w:szCs w:val="20"/>
        </w:rPr>
        <w:t>atendimento odontológico e favorece o aprendizado por meio de ativ</w:t>
      </w:r>
      <w:r w:rsidR="00605992">
        <w:rPr>
          <w:rFonts w:ascii="Arial" w:hAnsi="Arial" w:cs="Arial"/>
          <w:sz w:val="20"/>
          <w:szCs w:val="20"/>
        </w:rPr>
        <w:t xml:space="preserve">idades lúdicas realizadas pelos </w:t>
      </w:r>
      <w:r w:rsidRPr="009768FC">
        <w:rPr>
          <w:rFonts w:ascii="Arial" w:hAnsi="Arial" w:cs="Arial"/>
          <w:sz w:val="20"/>
          <w:szCs w:val="20"/>
        </w:rPr>
        <w:t xml:space="preserve">alunos nas salas de espera das clínicas odontológicas. </w:t>
      </w:r>
    </w:p>
    <w:p w:rsidR="009768FC" w:rsidRDefault="009768FC" w:rsidP="009768FC">
      <w:pPr>
        <w:widowControl w:val="0"/>
        <w:autoSpaceDE w:val="0"/>
        <w:autoSpaceDN w:val="0"/>
        <w:adjustRightInd w:val="0"/>
        <w:ind w:firstLine="720"/>
        <w:jc w:val="both"/>
        <w:rPr>
          <w:rFonts w:ascii="Arial" w:hAnsi="Arial" w:cs="Arial"/>
          <w:sz w:val="20"/>
          <w:szCs w:val="20"/>
        </w:rPr>
      </w:pPr>
    </w:p>
    <w:p w:rsidR="009768FC" w:rsidRPr="009768FC" w:rsidRDefault="009768FC" w:rsidP="009768FC">
      <w:pPr>
        <w:widowControl w:val="0"/>
        <w:autoSpaceDE w:val="0"/>
        <w:autoSpaceDN w:val="0"/>
        <w:adjustRightInd w:val="0"/>
        <w:ind w:firstLine="720"/>
        <w:jc w:val="both"/>
        <w:rPr>
          <w:rFonts w:ascii="Times" w:hAnsi="Times" w:cs="Times"/>
          <w:sz w:val="20"/>
          <w:szCs w:val="20"/>
        </w:rPr>
      </w:pPr>
    </w:p>
    <w:p w:rsidR="006D3E39" w:rsidRPr="009768FC" w:rsidRDefault="006D3E39" w:rsidP="009768FC">
      <w:pPr>
        <w:widowControl w:val="0"/>
        <w:autoSpaceDE w:val="0"/>
        <w:autoSpaceDN w:val="0"/>
        <w:adjustRightInd w:val="0"/>
        <w:spacing w:after="120"/>
        <w:ind w:left="85" w:firstLine="635"/>
        <w:jc w:val="both"/>
        <w:rPr>
          <w:rFonts w:ascii="Arial" w:hAnsi="Arial" w:cs="Arial"/>
          <w:kern w:val="1"/>
          <w:sz w:val="20"/>
          <w:szCs w:val="20"/>
        </w:rPr>
      </w:pPr>
      <w:r w:rsidRPr="009768FC">
        <w:rPr>
          <w:rFonts w:ascii="Arial" w:hAnsi="Arial" w:cs="Arial"/>
          <w:kern w:val="1"/>
          <w:sz w:val="20"/>
          <w:szCs w:val="20"/>
        </w:rPr>
        <w:t>Objetivos</w:t>
      </w:r>
    </w:p>
    <w:p w:rsidR="006F2DEC" w:rsidRPr="00130316" w:rsidRDefault="00352197" w:rsidP="006F2DEC">
      <w:pPr>
        <w:widowControl w:val="0"/>
        <w:autoSpaceDE w:val="0"/>
        <w:autoSpaceDN w:val="0"/>
        <w:adjustRightInd w:val="0"/>
        <w:jc w:val="both"/>
        <w:rPr>
          <w:rFonts w:ascii="Arial" w:hAnsi="Arial" w:cs="Arial"/>
          <w:sz w:val="20"/>
          <w:szCs w:val="20"/>
          <w:lang w:val="en-US"/>
        </w:rPr>
      </w:pPr>
      <w:r>
        <w:rPr>
          <w:rFonts w:ascii="Arial" w:hAnsi="Arial" w:cs="Arial"/>
          <w:sz w:val="20"/>
          <w:szCs w:val="20"/>
          <w:lang w:val="en-US"/>
        </w:rPr>
        <w:tab/>
      </w:r>
      <w:r w:rsidR="006F2DEC" w:rsidRPr="00130316">
        <w:rPr>
          <w:rFonts w:ascii="Arial" w:hAnsi="Arial" w:cs="Arial"/>
          <w:sz w:val="20"/>
          <w:szCs w:val="20"/>
          <w:lang w:val="en-US"/>
        </w:rPr>
        <w:t xml:space="preserve">O </w:t>
      </w:r>
      <w:proofErr w:type="spellStart"/>
      <w:r w:rsidR="006F2DEC" w:rsidRPr="00130316">
        <w:rPr>
          <w:rFonts w:ascii="Arial" w:hAnsi="Arial" w:cs="Arial"/>
          <w:sz w:val="20"/>
          <w:szCs w:val="20"/>
          <w:lang w:val="en-US"/>
        </w:rPr>
        <w:t>projeto</w:t>
      </w:r>
      <w:proofErr w:type="spellEnd"/>
      <w:r w:rsidR="006F2DEC" w:rsidRPr="00130316">
        <w:rPr>
          <w:rFonts w:ascii="Arial" w:hAnsi="Arial" w:cs="Arial"/>
          <w:sz w:val="20"/>
          <w:szCs w:val="20"/>
          <w:lang w:val="en-US"/>
        </w:rPr>
        <w:t xml:space="preserve"> visa </w:t>
      </w:r>
      <w:proofErr w:type="spellStart"/>
      <w:r w:rsidR="006F2DEC" w:rsidRPr="00130316">
        <w:rPr>
          <w:rFonts w:ascii="Arial" w:hAnsi="Arial" w:cs="Arial"/>
          <w:sz w:val="20"/>
          <w:szCs w:val="20"/>
          <w:lang w:val="en-US"/>
        </w:rPr>
        <w:t>desmitificar</w:t>
      </w:r>
      <w:proofErr w:type="spellEnd"/>
      <w:r w:rsidR="006F2DEC" w:rsidRPr="00130316">
        <w:rPr>
          <w:rFonts w:ascii="Arial" w:hAnsi="Arial" w:cs="Arial"/>
          <w:sz w:val="20"/>
          <w:szCs w:val="20"/>
          <w:lang w:val="en-US"/>
        </w:rPr>
        <w:t xml:space="preserve"> o </w:t>
      </w:r>
      <w:proofErr w:type="spellStart"/>
      <w:r w:rsidR="006F2DEC" w:rsidRPr="00130316">
        <w:rPr>
          <w:rFonts w:ascii="Arial" w:hAnsi="Arial" w:cs="Arial"/>
          <w:sz w:val="20"/>
          <w:szCs w:val="20"/>
          <w:lang w:val="en-US"/>
        </w:rPr>
        <w:t>atendimento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odontológico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tido</w:t>
      </w:r>
      <w:proofErr w:type="spellEnd"/>
      <w:r w:rsidR="006F2DEC" w:rsidRPr="00130316">
        <w:rPr>
          <w:rFonts w:ascii="Arial" w:hAnsi="Arial" w:cs="Arial"/>
          <w:sz w:val="20"/>
          <w:szCs w:val="20"/>
          <w:lang w:val="en-US"/>
        </w:rPr>
        <w:t xml:space="preserve"> </w:t>
      </w:r>
      <w:proofErr w:type="spellStart"/>
      <w:proofErr w:type="gramStart"/>
      <w:r w:rsidR="006F2DEC" w:rsidRPr="00130316">
        <w:rPr>
          <w:rFonts w:ascii="Arial" w:hAnsi="Arial" w:cs="Arial"/>
          <w:sz w:val="20"/>
          <w:szCs w:val="20"/>
          <w:lang w:val="en-US"/>
        </w:rPr>
        <w:t>como</w:t>
      </w:r>
      <w:proofErr w:type="spellEnd"/>
      <w:proofErr w:type="gram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algo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sempre</w:t>
      </w:r>
      <w:proofErr w:type="spellEnd"/>
      <w:r w:rsidR="006F2DEC" w:rsidRPr="00130316">
        <w:rPr>
          <w:rFonts w:ascii="Arial" w:hAnsi="Arial" w:cs="Arial"/>
          <w:sz w:val="20"/>
          <w:szCs w:val="20"/>
          <w:lang w:val="en-US"/>
        </w:rPr>
        <w:t xml:space="preserve"> doloroso e </w:t>
      </w:r>
      <w:proofErr w:type="spellStart"/>
      <w:r w:rsidR="006F2DEC" w:rsidRPr="00130316">
        <w:rPr>
          <w:rFonts w:ascii="Arial" w:hAnsi="Arial" w:cs="Arial"/>
          <w:sz w:val="20"/>
          <w:szCs w:val="20"/>
          <w:lang w:val="en-US"/>
        </w:rPr>
        <w:t>desagradável</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paciente</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T</w:t>
      </w:r>
      <w:r w:rsidR="00130316">
        <w:rPr>
          <w:rFonts w:ascii="Arial" w:hAnsi="Arial" w:cs="Arial"/>
          <w:sz w:val="20"/>
          <w:szCs w:val="20"/>
          <w:lang w:val="en-US"/>
        </w:rPr>
        <w:t>endo</w:t>
      </w:r>
      <w:proofErr w:type="spellEnd"/>
      <w:r w:rsidR="00130316">
        <w:rPr>
          <w:rFonts w:ascii="Arial" w:hAnsi="Arial" w:cs="Arial"/>
          <w:sz w:val="20"/>
          <w:szCs w:val="20"/>
          <w:lang w:val="en-US"/>
        </w:rPr>
        <w:t xml:space="preserve"> </w:t>
      </w:r>
      <w:proofErr w:type="spellStart"/>
      <w:proofErr w:type="gramStart"/>
      <w:r w:rsidR="00130316">
        <w:rPr>
          <w:rFonts w:ascii="Arial" w:hAnsi="Arial" w:cs="Arial"/>
          <w:sz w:val="20"/>
          <w:szCs w:val="20"/>
          <w:lang w:val="en-US"/>
        </w:rPr>
        <w:t>como</w:t>
      </w:r>
      <w:proofErr w:type="spellEnd"/>
      <w:proofErr w:type="gramEnd"/>
      <w:r>
        <w:rPr>
          <w:rFonts w:ascii="Arial" w:hAnsi="Arial" w:cs="Arial"/>
          <w:sz w:val="20"/>
          <w:szCs w:val="20"/>
          <w:lang w:val="en-US"/>
        </w:rPr>
        <w:t xml:space="preserve"> </w:t>
      </w:r>
      <w:proofErr w:type="spellStart"/>
      <w:r w:rsidR="00130316">
        <w:rPr>
          <w:rFonts w:ascii="Arial" w:hAnsi="Arial" w:cs="Arial"/>
          <w:sz w:val="20"/>
          <w:szCs w:val="20"/>
          <w:lang w:val="en-US"/>
        </w:rPr>
        <w:t>objetivo</w:t>
      </w:r>
      <w:proofErr w:type="spellEnd"/>
      <w:r w:rsidR="00130316">
        <w:rPr>
          <w:rFonts w:ascii="Arial" w:hAnsi="Arial" w:cs="Arial"/>
          <w:sz w:val="20"/>
          <w:szCs w:val="20"/>
          <w:lang w:val="en-US"/>
        </w:rPr>
        <w:t xml:space="preserve"> principal </w:t>
      </w:r>
      <w:proofErr w:type="spellStart"/>
      <w:r w:rsidR="00130316">
        <w:rPr>
          <w:rFonts w:ascii="Arial" w:hAnsi="Arial" w:cs="Arial"/>
          <w:sz w:val="20"/>
          <w:szCs w:val="20"/>
          <w:lang w:val="en-US"/>
        </w:rPr>
        <w:t>rir</w:t>
      </w:r>
      <w:proofErr w:type="spellEnd"/>
      <w:r w:rsidR="00130316">
        <w:rPr>
          <w:rFonts w:ascii="Arial" w:hAnsi="Arial" w:cs="Arial"/>
          <w:sz w:val="20"/>
          <w:szCs w:val="20"/>
          <w:lang w:val="en-US"/>
        </w:rPr>
        <w:t xml:space="preserve">, </w:t>
      </w:r>
      <w:proofErr w:type="spellStart"/>
      <w:r>
        <w:rPr>
          <w:rFonts w:ascii="Arial" w:hAnsi="Arial" w:cs="Arial"/>
          <w:sz w:val="20"/>
          <w:szCs w:val="20"/>
          <w:lang w:val="en-US"/>
        </w:rPr>
        <w:t>relaxar</w:t>
      </w:r>
      <w:proofErr w:type="spellEnd"/>
      <w:r>
        <w:rPr>
          <w:rFonts w:ascii="Arial" w:hAnsi="Arial" w:cs="Arial"/>
          <w:sz w:val="20"/>
          <w:szCs w:val="20"/>
          <w:lang w:val="en-US"/>
        </w:rPr>
        <w:t xml:space="preserve">, </w:t>
      </w:r>
      <w:proofErr w:type="spellStart"/>
      <w:r>
        <w:rPr>
          <w:rFonts w:ascii="Arial" w:hAnsi="Arial" w:cs="Arial"/>
          <w:sz w:val="20"/>
          <w:szCs w:val="20"/>
          <w:lang w:val="en-US"/>
        </w:rPr>
        <w:t>descontrair</w:t>
      </w:r>
      <w:proofErr w:type="spellEnd"/>
      <w:r w:rsidR="006F2DEC" w:rsidRPr="00130316">
        <w:rPr>
          <w:rFonts w:ascii="Arial" w:hAnsi="Arial" w:cs="Arial"/>
          <w:sz w:val="20"/>
          <w:szCs w:val="20"/>
          <w:lang w:val="en-US"/>
        </w:rPr>
        <w:t xml:space="preserve"> o</w:t>
      </w:r>
      <w:r>
        <w:rPr>
          <w:rFonts w:ascii="Arial" w:hAnsi="Arial" w:cs="Arial"/>
          <w:sz w:val="20"/>
          <w:szCs w:val="20"/>
          <w:lang w:val="en-US"/>
        </w:rPr>
        <w:t xml:space="preserve"> </w:t>
      </w:r>
      <w:proofErr w:type="spellStart"/>
      <w:r>
        <w:rPr>
          <w:rFonts w:ascii="Arial" w:hAnsi="Arial" w:cs="Arial"/>
          <w:sz w:val="20"/>
          <w:szCs w:val="20"/>
          <w:lang w:val="en-US"/>
        </w:rPr>
        <w:t>paciente</w:t>
      </w:r>
      <w:proofErr w:type="spellEnd"/>
      <w:r>
        <w:rPr>
          <w:rFonts w:ascii="Arial" w:hAnsi="Arial" w:cs="Arial"/>
          <w:sz w:val="20"/>
          <w:szCs w:val="20"/>
          <w:lang w:val="en-US"/>
        </w:rPr>
        <w:t xml:space="preserve"> no </w:t>
      </w:r>
      <w:proofErr w:type="spellStart"/>
      <w:r>
        <w:rPr>
          <w:rFonts w:ascii="Arial" w:hAnsi="Arial" w:cs="Arial"/>
          <w:sz w:val="20"/>
          <w:szCs w:val="20"/>
          <w:lang w:val="en-US"/>
        </w:rPr>
        <w:t>pré-atendimento</w:t>
      </w:r>
      <w:proofErr w:type="spellEnd"/>
      <w:r>
        <w:rPr>
          <w:rFonts w:ascii="Arial" w:hAnsi="Arial" w:cs="Arial"/>
          <w:sz w:val="20"/>
          <w:szCs w:val="20"/>
          <w:lang w:val="en-US"/>
        </w:rPr>
        <w:t>, c</w:t>
      </w:r>
      <w:r w:rsidR="006F2DEC" w:rsidRPr="00130316">
        <w:rPr>
          <w:rFonts w:ascii="Arial" w:hAnsi="Arial" w:cs="Arial"/>
          <w:sz w:val="20"/>
          <w:szCs w:val="20"/>
          <w:lang w:val="en-US"/>
        </w:rPr>
        <w:t>o</w:t>
      </w:r>
      <w:r>
        <w:rPr>
          <w:rFonts w:ascii="Arial" w:hAnsi="Arial" w:cs="Arial"/>
          <w:sz w:val="20"/>
          <w:szCs w:val="20"/>
          <w:lang w:val="en-US"/>
        </w:rPr>
        <w:t>m</w:t>
      </w:r>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intuito</w:t>
      </w:r>
      <w:proofErr w:type="spellEnd"/>
      <w:r w:rsidR="006F2DEC" w:rsidRPr="00130316">
        <w:rPr>
          <w:rFonts w:ascii="Arial" w:hAnsi="Arial" w:cs="Arial"/>
          <w:sz w:val="20"/>
          <w:szCs w:val="20"/>
          <w:lang w:val="en-US"/>
        </w:rPr>
        <w:t xml:space="preserve"> de </w:t>
      </w:r>
      <w:proofErr w:type="spellStart"/>
      <w:r w:rsidR="006F2DEC" w:rsidRPr="00130316">
        <w:rPr>
          <w:rFonts w:ascii="Arial" w:hAnsi="Arial" w:cs="Arial"/>
          <w:sz w:val="20"/>
          <w:szCs w:val="20"/>
          <w:lang w:val="en-US"/>
        </w:rPr>
        <w:t>acalmá</w:t>
      </w:r>
      <w:proofErr w:type="spellEnd"/>
      <w:r w:rsidR="006F2DEC" w:rsidRPr="00130316">
        <w:rPr>
          <w:rFonts w:ascii="Arial" w:hAnsi="Arial" w:cs="Arial"/>
          <w:sz w:val="20"/>
          <w:szCs w:val="20"/>
          <w:lang w:val="en-US"/>
        </w:rPr>
        <w:t>-lo</w:t>
      </w:r>
      <w:r>
        <w:rPr>
          <w:rFonts w:ascii="Arial" w:hAnsi="Arial" w:cs="Arial"/>
          <w:sz w:val="20"/>
          <w:szCs w:val="20"/>
          <w:lang w:val="en-US"/>
        </w:rPr>
        <w:t xml:space="preserve"> </w:t>
      </w:r>
      <w:r w:rsidR="006F2DEC" w:rsidRPr="00130316">
        <w:rPr>
          <w:rFonts w:ascii="Arial" w:hAnsi="Arial" w:cs="Arial"/>
          <w:sz w:val="20"/>
          <w:szCs w:val="20"/>
          <w:lang w:val="en-US"/>
        </w:rPr>
        <w:t xml:space="preserve">e </w:t>
      </w:r>
      <w:proofErr w:type="spellStart"/>
      <w:r w:rsidR="006F2DEC" w:rsidRPr="00130316">
        <w:rPr>
          <w:rFonts w:ascii="Arial" w:hAnsi="Arial" w:cs="Arial"/>
          <w:sz w:val="20"/>
          <w:szCs w:val="20"/>
          <w:lang w:val="en-US"/>
        </w:rPr>
        <w:t>transformar</w:t>
      </w:r>
      <w:proofErr w:type="spellEnd"/>
      <w:r w:rsidR="006F2DEC" w:rsidRPr="00130316">
        <w:rPr>
          <w:rFonts w:ascii="Arial" w:hAnsi="Arial" w:cs="Arial"/>
          <w:sz w:val="20"/>
          <w:szCs w:val="20"/>
          <w:lang w:val="en-US"/>
        </w:rPr>
        <w:t xml:space="preserve"> a </w:t>
      </w:r>
      <w:proofErr w:type="spellStart"/>
      <w:r w:rsidR="006F2DEC" w:rsidRPr="00130316">
        <w:rPr>
          <w:rFonts w:ascii="Arial" w:hAnsi="Arial" w:cs="Arial"/>
          <w:sz w:val="20"/>
          <w:szCs w:val="20"/>
          <w:lang w:val="en-US"/>
        </w:rPr>
        <w:t>sala</w:t>
      </w:r>
      <w:proofErr w:type="spellEnd"/>
      <w:r w:rsidR="006F2DEC" w:rsidRPr="00130316">
        <w:rPr>
          <w:rFonts w:ascii="Arial" w:hAnsi="Arial" w:cs="Arial"/>
          <w:sz w:val="20"/>
          <w:szCs w:val="20"/>
          <w:lang w:val="en-US"/>
        </w:rPr>
        <w:t xml:space="preserve"> de </w:t>
      </w:r>
      <w:proofErr w:type="spellStart"/>
      <w:r w:rsidR="006F2DEC" w:rsidRPr="00130316">
        <w:rPr>
          <w:rFonts w:ascii="Arial" w:hAnsi="Arial" w:cs="Arial"/>
          <w:sz w:val="20"/>
          <w:szCs w:val="20"/>
          <w:lang w:val="en-US"/>
        </w:rPr>
        <w:t>espera</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em</w:t>
      </w:r>
      <w:proofErr w:type="spellEnd"/>
      <w:r w:rsidR="006F2DEC" w:rsidRPr="00130316">
        <w:rPr>
          <w:rFonts w:ascii="Arial" w:hAnsi="Arial" w:cs="Arial"/>
          <w:sz w:val="20"/>
          <w:szCs w:val="20"/>
          <w:lang w:val="en-US"/>
        </w:rPr>
        <w:t xml:space="preserve"> um </w:t>
      </w:r>
      <w:proofErr w:type="spellStart"/>
      <w:r w:rsidR="006F2DEC" w:rsidRPr="00130316">
        <w:rPr>
          <w:rFonts w:ascii="Arial" w:hAnsi="Arial" w:cs="Arial"/>
          <w:sz w:val="20"/>
          <w:szCs w:val="20"/>
          <w:lang w:val="en-US"/>
        </w:rPr>
        <w:t>lugar</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mais</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afável</w:t>
      </w:r>
      <w:proofErr w:type="spellEnd"/>
      <w:r w:rsidR="006F2DEC" w:rsidRPr="00130316">
        <w:rPr>
          <w:rFonts w:ascii="Arial" w:hAnsi="Arial" w:cs="Arial"/>
          <w:sz w:val="20"/>
          <w:szCs w:val="20"/>
          <w:lang w:val="en-US"/>
        </w:rPr>
        <w:t xml:space="preserve"> e </w:t>
      </w:r>
      <w:proofErr w:type="spellStart"/>
      <w:r w:rsidR="006F2DEC" w:rsidRPr="00130316">
        <w:rPr>
          <w:rFonts w:ascii="Arial" w:hAnsi="Arial" w:cs="Arial"/>
          <w:sz w:val="20"/>
          <w:szCs w:val="20"/>
          <w:lang w:val="en-US"/>
        </w:rPr>
        <w:t>menos</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tenso</w:t>
      </w:r>
      <w:proofErr w:type="spellEnd"/>
      <w:r w:rsidR="006F2DEC" w:rsidRPr="00130316">
        <w:rPr>
          <w:rFonts w:ascii="Arial" w:hAnsi="Arial" w:cs="Arial"/>
          <w:sz w:val="20"/>
          <w:szCs w:val="20"/>
          <w:lang w:val="en-US"/>
        </w:rPr>
        <w:t>.</w:t>
      </w:r>
    </w:p>
    <w:p w:rsidR="006F2DEC" w:rsidRPr="00130316" w:rsidRDefault="00352197" w:rsidP="006F2DEC">
      <w:pPr>
        <w:widowControl w:val="0"/>
        <w:autoSpaceDE w:val="0"/>
        <w:autoSpaceDN w:val="0"/>
        <w:adjustRightInd w:val="0"/>
        <w:jc w:val="both"/>
        <w:rPr>
          <w:rFonts w:ascii="Arial" w:hAnsi="Arial" w:cs="Arial"/>
          <w:sz w:val="20"/>
          <w:szCs w:val="20"/>
          <w:lang w:val="en-US"/>
        </w:rPr>
      </w:pPr>
      <w:proofErr w:type="spellStart"/>
      <w:r>
        <w:rPr>
          <w:rFonts w:ascii="Arial" w:hAnsi="Arial" w:cs="Arial"/>
          <w:sz w:val="20"/>
          <w:szCs w:val="20"/>
          <w:lang w:val="en-US"/>
        </w:rPr>
        <w:t>Informar</w:t>
      </w:r>
      <w:proofErr w:type="spellEnd"/>
      <w:r>
        <w:rPr>
          <w:rFonts w:ascii="Arial" w:hAnsi="Arial" w:cs="Arial"/>
          <w:sz w:val="20"/>
          <w:szCs w:val="20"/>
          <w:lang w:val="en-US"/>
        </w:rPr>
        <w:t>;</w:t>
      </w:r>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instruindo</w:t>
      </w:r>
      <w:proofErr w:type="spellEnd"/>
      <w:r w:rsidR="006F2DEC" w:rsidRPr="00130316">
        <w:rPr>
          <w:rFonts w:ascii="Arial" w:hAnsi="Arial" w:cs="Arial"/>
          <w:sz w:val="20"/>
          <w:szCs w:val="20"/>
          <w:lang w:val="en-US"/>
        </w:rPr>
        <w:t xml:space="preserve"> o </w:t>
      </w:r>
      <w:proofErr w:type="spellStart"/>
      <w:r w:rsidR="006F2DEC" w:rsidRPr="00130316">
        <w:rPr>
          <w:rFonts w:ascii="Arial" w:hAnsi="Arial" w:cs="Arial"/>
          <w:sz w:val="20"/>
          <w:szCs w:val="20"/>
          <w:lang w:val="en-US"/>
        </w:rPr>
        <w:t>paciente</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quanto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aos</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métodos</w:t>
      </w:r>
      <w:proofErr w:type="spellEnd"/>
      <w:r w:rsidR="006F2DEC" w:rsidRPr="00130316">
        <w:rPr>
          <w:rFonts w:ascii="Arial" w:hAnsi="Arial" w:cs="Arial"/>
          <w:sz w:val="20"/>
          <w:szCs w:val="20"/>
          <w:lang w:val="en-US"/>
        </w:rPr>
        <w:t xml:space="preserve"> de </w:t>
      </w:r>
      <w:proofErr w:type="spellStart"/>
      <w:r w:rsidR="006F2DEC" w:rsidRPr="00130316">
        <w:rPr>
          <w:rFonts w:ascii="Arial" w:hAnsi="Arial" w:cs="Arial"/>
          <w:sz w:val="20"/>
          <w:szCs w:val="20"/>
          <w:lang w:val="en-US"/>
        </w:rPr>
        <w:t>higiene</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bucal</w:t>
      </w:r>
      <w:proofErr w:type="spellEnd"/>
      <w:r w:rsidR="006F2DEC" w:rsidRPr="00130316">
        <w:rPr>
          <w:rFonts w:ascii="Arial" w:hAnsi="Arial" w:cs="Arial"/>
          <w:sz w:val="20"/>
          <w:szCs w:val="20"/>
          <w:lang w:val="en-US"/>
        </w:rPr>
        <w:t xml:space="preserve"> e </w:t>
      </w:r>
      <w:proofErr w:type="spellStart"/>
      <w:r w:rsidR="006F2DEC" w:rsidRPr="00130316">
        <w:rPr>
          <w:rFonts w:ascii="Arial" w:hAnsi="Arial" w:cs="Arial"/>
          <w:sz w:val="20"/>
          <w:szCs w:val="20"/>
          <w:lang w:val="en-US"/>
        </w:rPr>
        <w:t>qualquer</w:t>
      </w:r>
      <w:proofErr w:type="spellEnd"/>
      <w:r w:rsidR="006F2DEC" w:rsidRPr="00130316">
        <w:rPr>
          <w:rFonts w:ascii="Arial" w:hAnsi="Arial" w:cs="Arial"/>
          <w:sz w:val="20"/>
          <w:szCs w:val="20"/>
          <w:lang w:val="en-US"/>
        </w:rPr>
        <w:t xml:space="preserve"> outro </w:t>
      </w:r>
      <w:proofErr w:type="spellStart"/>
      <w:r w:rsidR="006F2DEC" w:rsidRPr="00130316">
        <w:rPr>
          <w:rFonts w:ascii="Arial" w:hAnsi="Arial" w:cs="Arial"/>
          <w:sz w:val="20"/>
          <w:szCs w:val="20"/>
          <w:lang w:val="en-US"/>
        </w:rPr>
        <w:t>a</w:t>
      </w:r>
      <w:r>
        <w:rPr>
          <w:rFonts w:ascii="Arial" w:hAnsi="Arial" w:cs="Arial"/>
          <w:sz w:val="20"/>
          <w:szCs w:val="20"/>
          <w:lang w:val="en-US"/>
        </w:rPr>
        <w:t>ssunto</w:t>
      </w:r>
      <w:proofErr w:type="spellEnd"/>
      <w:r>
        <w:rPr>
          <w:rFonts w:ascii="Arial" w:hAnsi="Arial" w:cs="Arial"/>
          <w:sz w:val="20"/>
          <w:szCs w:val="20"/>
          <w:lang w:val="en-US"/>
        </w:rPr>
        <w:t xml:space="preserve"> </w:t>
      </w:r>
      <w:proofErr w:type="spellStart"/>
      <w:r>
        <w:rPr>
          <w:rFonts w:ascii="Arial" w:hAnsi="Arial" w:cs="Arial"/>
          <w:sz w:val="20"/>
          <w:szCs w:val="20"/>
          <w:lang w:val="en-US"/>
        </w:rPr>
        <w:t>pertinente</w:t>
      </w:r>
      <w:proofErr w:type="spellEnd"/>
      <w:r>
        <w:rPr>
          <w:rFonts w:ascii="Arial" w:hAnsi="Arial" w:cs="Arial"/>
          <w:sz w:val="20"/>
          <w:szCs w:val="20"/>
          <w:lang w:val="en-US"/>
        </w:rPr>
        <w:t xml:space="preserve"> </w:t>
      </w:r>
      <w:proofErr w:type="gramStart"/>
      <w:r>
        <w:rPr>
          <w:rFonts w:ascii="Arial" w:hAnsi="Arial" w:cs="Arial"/>
          <w:sz w:val="20"/>
          <w:szCs w:val="20"/>
          <w:lang w:val="en-US"/>
        </w:rPr>
        <w:t>a</w:t>
      </w:r>
      <w:proofErr w:type="gramEnd"/>
      <w:r>
        <w:rPr>
          <w:rFonts w:ascii="Arial" w:hAnsi="Arial" w:cs="Arial"/>
          <w:sz w:val="20"/>
          <w:szCs w:val="20"/>
          <w:lang w:val="en-US"/>
        </w:rPr>
        <w:t xml:space="preserve"> </w:t>
      </w:r>
      <w:proofErr w:type="spellStart"/>
      <w:r>
        <w:rPr>
          <w:rFonts w:ascii="Arial" w:hAnsi="Arial" w:cs="Arial"/>
          <w:sz w:val="20"/>
          <w:szCs w:val="20"/>
          <w:lang w:val="en-US"/>
        </w:rPr>
        <w:t>odontologia</w:t>
      </w:r>
      <w:proofErr w:type="spellEnd"/>
      <w:r>
        <w:rPr>
          <w:rFonts w:ascii="Arial" w:hAnsi="Arial" w:cs="Arial"/>
          <w:sz w:val="20"/>
          <w:szCs w:val="20"/>
          <w:lang w:val="en-US"/>
        </w:rPr>
        <w:t xml:space="preserve">; e </w:t>
      </w:r>
      <w:proofErr w:type="spellStart"/>
      <w:r>
        <w:rPr>
          <w:rFonts w:ascii="Arial" w:hAnsi="Arial" w:cs="Arial"/>
          <w:sz w:val="20"/>
          <w:szCs w:val="20"/>
          <w:lang w:val="en-US"/>
        </w:rPr>
        <w:t>respeitar</w:t>
      </w:r>
      <w:proofErr w:type="spellEnd"/>
      <w:r>
        <w:rPr>
          <w:rFonts w:ascii="Arial" w:hAnsi="Arial" w:cs="Arial"/>
          <w:sz w:val="20"/>
          <w:szCs w:val="20"/>
          <w:lang w:val="en-US"/>
        </w:rPr>
        <w:t xml:space="preserve">; </w:t>
      </w:r>
      <w:proofErr w:type="spellStart"/>
      <w:r>
        <w:rPr>
          <w:rFonts w:ascii="Arial" w:hAnsi="Arial" w:cs="Arial"/>
          <w:sz w:val="20"/>
          <w:szCs w:val="20"/>
          <w:lang w:val="en-US"/>
        </w:rPr>
        <w:t>buscando</w:t>
      </w:r>
      <w:proofErr w:type="spellEnd"/>
      <w:r>
        <w:rPr>
          <w:rFonts w:ascii="Arial" w:hAnsi="Arial" w:cs="Arial"/>
          <w:sz w:val="20"/>
          <w:szCs w:val="20"/>
          <w:lang w:val="en-US"/>
        </w:rPr>
        <w:t xml:space="preserve"> </w:t>
      </w:r>
      <w:proofErr w:type="spellStart"/>
      <w:r>
        <w:rPr>
          <w:rFonts w:ascii="Arial" w:hAnsi="Arial" w:cs="Arial"/>
          <w:sz w:val="20"/>
          <w:szCs w:val="20"/>
          <w:lang w:val="en-US"/>
        </w:rPr>
        <w:t>nunca</w:t>
      </w:r>
      <w:proofErr w:type="spellEnd"/>
      <w:r>
        <w:rPr>
          <w:rFonts w:ascii="Arial" w:hAnsi="Arial" w:cs="Arial"/>
          <w:sz w:val="20"/>
          <w:szCs w:val="20"/>
          <w:lang w:val="en-US"/>
        </w:rPr>
        <w:t xml:space="preserve"> </w:t>
      </w:r>
      <w:proofErr w:type="spellStart"/>
      <w:r>
        <w:rPr>
          <w:rFonts w:ascii="Arial" w:hAnsi="Arial" w:cs="Arial"/>
          <w:sz w:val="20"/>
          <w:szCs w:val="20"/>
          <w:lang w:val="en-US"/>
        </w:rPr>
        <w:t>agir</w:t>
      </w:r>
      <w:proofErr w:type="spellEnd"/>
      <w:r>
        <w:rPr>
          <w:rFonts w:ascii="Arial" w:hAnsi="Arial" w:cs="Arial"/>
          <w:sz w:val="20"/>
          <w:szCs w:val="20"/>
          <w:lang w:val="en-US"/>
        </w:rPr>
        <w:t xml:space="preserve"> de forma </w:t>
      </w:r>
      <w:proofErr w:type="spellStart"/>
      <w:r>
        <w:rPr>
          <w:rFonts w:ascii="Arial" w:hAnsi="Arial" w:cs="Arial"/>
          <w:sz w:val="20"/>
          <w:szCs w:val="20"/>
          <w:lang w:val="en-US"/>
        </w:rPr>
        <w:t>preconceituosa</w:t>
      </w:r>
      <w:proofErr w:type="spellEnd"/>
      <w:r>
        <w:rPr>
          <w:rFonts w:ascii="Arial" w:hAnsi="Arial" w:cs="Arial"/>
          <w:sz w:val="20"/>
          <w:szCs w:val="20"/>
          <w:lang w:val="en-US"/>
        </w:rPr>
        <w:t xml:space="preserve">; </w:t>
      </w:r>
      <w:proofErr w:type="spellStart"/>
      <w:r>
        <w:rPr>
          <w:rFonts w:ascii="Arial" w:hAnsi="Arial" w:cs="Arial"/>
          <w:sz w:val="20"/>
          <w:szCs w:val="20"/>
          <w:lang w:val="en-US"/>
        </w:rPr>
        <w:t>também</w:t>
      </w:r>
      <w:proofErr w:type="spellEnd"/>
      <w:r>
        <w:rPr>
          <w:rFonts w:ascii="Arial" w:hAnsi="Arial" w:cs="Arial"/>
          <w:sz w:val="20"/>
          <w:szCs w:val="20"/>
          <w:lang w:val="en-US"/>
        </w:rPr>
        <w:t xml:space="preserve"> </w:t>
      </w:r>
      <w:proofErr w:type="spellStart"/>
      <w:r>
        <w:rPr>
          <w:rFonts w:ascii="Arial" w:hAnsi="Arial" w:cs="Arial"/>
          <w:sz w:val="20"/>
          <w:szCs w:val="20"/>
          <w:lang w:val="en-US"/>
        </w:rPr>
        <w:t>fazem</w:t>
      </w:r>
      <w:proofErr w:type="spellEnd"/>
      <w:r>
        <w:rPr>
          <w:rFonts w:ascii="Arial" w:hAnsi="Arial" w:cs="Arial"/>
          <w:sz w:val="20"/>
          <w:szCs w:val="20"/>
          <w:lang w:val="en-US"/>
        </w:rPr>
        <w:t xml:space="preserve"> parte dos </w:t>
      </w:r>
      <w:proofErr w:type="spellStart"/>
      <w:r>
        <w:rPr>
          <w:rFonts w:ascii="Arial" w:hAnsi="Arial" w:cs="Arial"/>
          <w:sz w:val="20"/>
          <w:szCs w:val="20"/>
          <w:lang w:val="en-US"/>
        </w:rPr>
        <w:t>objetivos</w:t>
      </w:r>
      <w:proofErr w:type="spellEnd"/>
      <w:r>
        <w:rPr>
          <w:rFonts w:ascii="Arial" w:hAnsi="Arial" w:cs="Arial"/>
          <w:sz w:val="20"/>
          <w:szCs w:val="20"/>
          <w:lang w:val="en-US"/>
        </w:rPr>
        <w:t xml:space="preserve"> </w:t>
      </w:r>
      <w:proofErr w:type="spellStart"/>
      <w:r>
        <w:rPr>
          <w:rFonts w:ascii="Arial" w:hAnsi="Arial" w:cs="Arial"/>
          <w:sz w:val="20"/>
          <w:szCs w:val="20"/>
          <w:lang w:val="en-US"/>
        </w:rPr>
        <w:t>desse</w:t>
      </w:r>
      <w:proofErr w:type="spellEnd"/>
      <w:r>
        <w:rPr>
          <w:rFonts w:ascii="Arial" w:hAnsi="Arial" w:cs="Arial"/>
          <w:sz w:val="20"/>
          <w:szCs w:val="20"/>
          <w:lang w:val="en-US"/>
        </w:rPr>
        <w:t xml:space="preserve"> </w:t>
      </w:r>
      <w:proofErr w:type="spellStart"/>
      <w:r>
        <w:rPr>
          <w:rFonts w:ascii="Arial" w:hAnsi="Arial" w:cs="Arial"/>
          <w:sz w:val="20"/>
          <w:szCs w:val="20"/>
          <w:lang w:val="en-US"/>
        </w:rPr>
        <w:t>projeto</w:t>
      </w:r>
      <w:proofErr w:type="spellEnd"/>
    </w:p>
    <w:p w:rsidR="006F2DEC" w:rsidRPr="00130316" w:rsidRDefault="00352197" w:rsidP="006F2DEC">
      <w:pPr>
        <w:widowControl w:val="0"/>
        <w:autoSpaceDE w:val="0"/>
        <w:autoSpaceDN w:val="0"/>
        <w:adjustRightInd w:val="0"/>
        <w:jc w:val="both"/>
        <w:rPr>
          <w:rFonts w:ascii="Arial" w:hAnsi="Arial" w:cs="Arial"/>
          <w:sz w:val="20"/>
          <w:szCs w:val="20"/>
          <w:lang w:val="en-US"/>
        </w:rPr>
      </w:pPr>
      <w:r>
        <w:rPr>
          <w:rFonts w:ascii="Arial" w:hAnsi="Arial" w:cs="Arial"/>
          <w:sz w:val="20"/>
          <w:szCs w:val="20"/>
          <w:lang w:val="en-US"/>
        </w:rPr>
        <w:tab/>
      </w:r>
      <w:r w:rsidR="006F2DEC" w:rsidRPr="00130316">
        <w:rPr>
          <w:rFonts w:ascii="Arial" w:hAnsi="Arial" w:cs="Arial"/>
          <w:sz w:val="20"/>
          <w:szCs w:val="20"/>
          <w:lang w:val="en-US"/>
        </w:rPr>
        <w:t xml:space="preserve">O </w:t>
      </w:r>
      <w:proofErr w:type="spellStart"/>
      <w:r w:rsidR="006F2DEC" w:rsidRPr="00130316">
        <w:rPr>
          <w:rFonts w:ascii="Arial" w:hAnsi="Arial" w:cs="Arial"/>
          <w:sz w:val="20"/>
          <w:szCs w:val="20"/>
          <w:lang w:val="en-US"/>
        </w:rPr>
        <w:t>público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alvo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terá</w:t>
      </w:r>
      <w:proofErr w:type="spellEnd"/>
      <w:r w:rsidR="006F2DEC" w:rsidRPr="00130316">
        <w:rPr>
          <w:rFonts w:ascii="Arial" w:hAnsi="Arial" w:cs="Arial"/>
          <w:sz w:val="20"/>
          <w:szCs w:val="20"/>
          <w:lang w:val="en-US"/>
        </w:rPr>
        <w:t xml:space="preserve"> </w:t>
      </w:r>
      <w:proofErr w:type="spellStart"/>
      <w:r w:rsidR="00130316" w:rsidRPr="00130316">
        <w:rPr>
          <w:rFonts w:ascii="Arial" w:hAnsi="Arial" w:cs="Arial"/>
          <w:sz w:val="20"/>
          <w:szCs w:val="20"/>
          <w:lang w:val="en-US"/>
        </w:rPr>
        <w:t>orientações</w:t>
      </w:r>
      <w:proofErr w:type="spellEnd"/>
      <w:r w:rsidR="00130316" w:rsidRPr="00130316">
        <w:rPr>
          <w:rFonts w:ascii="Arial" w:hAnsi="Arial" w:cs="Arial"/>
          <w:sz w:val="20"/>
          <w:szCs w:val="20"/>
          <w:lang w:val="en-US"/>
        </w:rPr>
        <w:t xml:space="preserve"> </w:t>
      </w:r>
      <w:proofErr w:type="spellStart"/>
      <w:r w:rsidR="00130316" w:rsidRPr="00130316">
        <w:rPr>
          <w:rFonts w:ascii="Arial" w:hAnsi="Arial" w:cs="Arial"/>
          <w:sz w:val="20"/>
          <w:szCs w:val="20"/>
          <w:lang w:val="en-US"/>
        </w:rPr>
        <w:t>sobre</w:t>
      </w:r>
      <w:proofErr w:type="spellEnd"/>
      <w:r w:rsidR="00130316" w:rsidRPr="00130316">
        <w:rPr>
          <w:rFonts w:ascii="Arial" w:hAnsi="Arial" w:cs="Arial"/>
          <w:sz w:val="20"/>
          <w:szCs w:val="20"/>
          <w:lang w:val="en-US"/>
        </w:rPr>
        <w:t xml:space="preserve"> </w:t>
      </w:r>
      <w:proofErr w:type="spellStart"/>
      <w:r w:rsidR="00130316" w:rsidRPr="00130316">
        <w:rPr>
          <w:rFonts w:ascii="Arial" w:hAnsi="Arial" w:cs="Arial"/>
          <w:sz w:val="20"/>
          <w:szCs w:val="20"/>
          <w:lang w:val="en-US"/>
        </w:rPr>
        <w:t>higiene</w:t>
      </w:r>
      <w:proofErr w:type="spellEnd"/>
      <w:r w:rsidR="00130316" w:rsidRPr="00130316">
        <w:rPr>
          <w:rFonts w:ascii="Arial" w:hAnsi="Arial" w:cs="Arial"/>
          <w:sz w:val="20"/>
          <w:szCs w:val="20"/>
          <w:lang w:val="en-US"/>
        </w:rPr>
        <w:t xml:space="preserve"> </w:t>
      </w:r>
      <w:proofErr w:type="spellStart"/>
      <w:r w:rsidR="00130316" w:rsidRPr="00130316">
        <w:rPr>
          <w:rFonts w:ascii="Arial" w:hAnsi="Arial" w:cs="Arial"/>
          <w:sz w:val="20"/>
          <w:szCs w:val="20"/>
          <w:lang w:val="en-US"/>
        </w:rPr>
        <w:t>bucal</w:t>
      </w:r>
      <w:proofErr w:type="spellEnd"/>
      <w:r w:rsidR="00130316" w:rsidRPr="00130316">
        <w:rPr>
          <w:rFonts w:ascii="Arial" w:hAnsi="Arial" w:cs="Arial"/>
          <w:sz w:val="20"/>
          <w:szCs w:val="20"/>
          <w:lang w:val="en-US"/>
        </w:rPr>
        <w:t>.</w:t>
      </w:r>
    </w:p>
    <w:p w:rsidR="006D3E39" w:rsidRPr="00130316" w:rsidRDefault="00352197" w:rsidP="006F2DEC">
      <w:pPr>
        <w:widowControl w:val="0"/>
        <w:autoSpaceDE w:val="0"/>
        <w:autoSpaceDN w:val="0"/>
        <w:adjustRightInd w:val="0"/>
        <w:jc w:val="both"/>
        <w:rPr>
          <w:rFonts w:ascii="Arial" w:hAnsi="Arial" w:cs="Arial"/>
          <w:sz w:val="20"/>
          <w:szCs w:val="20"/>
          <w:lang w:val="en-US"/>
        </w:rPr>
      </w:pPr>
      <w:r>
        <w:rPr>
          <w:rFonts w:ascii="Arial" w:hAnsi="Arial" w:cs="Arial"/>
          <w:sz w:val="20"/>
          <w:szCs w:val="20"/>
          <w:lang w:val="en-US"/>
        </w:rPr>
        <w:tab/>
      </w:r>
      <w:proofErr w:type="spellStart"/>
      <w:r w:rsidR="006F2DEC" w:rsidRPr="00130316">
        <w:rPr>
          <w:rFonts w:ascii="Arial" w:hAnsi="Arial" w:cs="Arial"/>
          <w:sz w:val="20"/>
          <w:szCs w:val="20"/>
          <w:lang w:val="en-US"/>
        </w:rPr>
        <w:t>Adicionalmente</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serão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coletados</w:t>
      </w:r>
      <w:proofErr w:type="spellEnd"/>
      <w:r w:rsidR="006F2DEC" w:rsidRPr="00130316">
        <w:rPr>
          <w:rFonts w:ascii="Arial" w:hAnsi="Arial" w:cs="Arial"/>
          <w:sz w:val="20"/>
          <w:szCs w:val="20"/>
          <w:lang w:val="en-US"/>
        </w:rPr>
        <w:t xml:space="preserve"> dados </w:t>
      </w:r>
      <w:proofErr w:type="spellStart"/>
      <w:r w:rsidR="006F2DEC" w:rsidRPr="00130316">
        <w:rPr>
          <w:rFonts w:ascii="Arial" w:hAnsi="Arial" w:cs="Arial"/>
          <w:sz w:val="20"/>
          <w:szCs w:val="20"/>
          <w:lang w:val="en-US"/>
        </w:rPr>
        <w:t>sobre</w:t>
      </w:r>
      <w:proofErr w:type="spellEnd"/>
      <w:r w:rsidR="006F2DEC" w:rsidRPr="00130316">
        <w:rPr>
          <w:rFonts w:ascii="Arial" w:hAnsi="Arial" w:cs="Arial"/>
          <w:sz w:val="20"/>
          <w:szCs w:val="20"/>
          <w:lang w:val="en-US"/>
        </w:rPr>
        <w:t xml:space="preserve"> a </w:t>
      </w:r>
      <w:proofErr w:type="spellStart"/>
      <w:r w:rsidR="006F2DEC" w:rsidRPr="00130316">
        <w:rPr>
          <w:rFonts w:ascii="Arial" w:hAnsi="Arial" w:cs="Arial"/>
          <w:sz w:val="20"/>
          <w:szCs w:val="20"/>
          <w:lang w:val="en-US"/>
        </w:rPr>
        <w:t>higiene</w:t>
      </w:r>
      <w:proofErr w:type="spellEnd"/>
      <w:r w:rsidR="006F2DEC" w:rsidRPr="00130316">
        <w:rPr>
          <w:rFonts w:ascii="Arial" w:hAnsi="Arial" w:cs="Arial"/>
          <w:sz w:val="20"/>
          <w:szCs w:val="20"/>
          <w:lang w:val="en-US"/>
        </w:rPr>
        <w:t xml:space="preserve"> do </w:t>
      </w:r>
      <w:proofErr w:type="spellStart"/>
      <w:r w:rsidR="006F2DEC" w:rsidRPr="00130316">
        <w:rPr>
          <w:rFonts w:ascii="Arial" w:hAnsi="Arial" w:cs="Arial"/>
          <w:sz w:val="20"/>
          <w:szCs w:val="20"/>
          <w:lang w:val="en-US"/>
        </w:rPr>
        <w:t>paciente</w:t>
      </w:r>
      <w:proofErr w:type="spellEnd"/>
      <w:r w:rsidR="006F2DEC" w:rsidRPr="00130316">
        <w:rPr>
          <w:rFonts w:ascii="Arial" w:hAnsi="Arial" w:cs="Arial"/>
          <w:sz w:val="20"/>
          <w:szCs w:val="20"/>
          <w:lang w:val="en-US"/>
        </w:rPr>
        <w:t xml:space="preserve"> e </w:t>
      </w:r>
      <w:proofErr w:type="spellStart"/>
      <w:r w:rsidR="006F2DEC" w:rsidRPr="00130316">
        <w:rPr>
          <w:rFonts w:ascii="Arial" w:hAnsi="Arial" w:cs="Arial"/>
          <w:sz w:val="20"/>
          <w:szCs w:val="20"/>
          <w:lang w:val="en-US"/>
        </w:rPr>
        <w:t>sobre</w:t>
      </w:r>
      <w:proofErr w:type="spellEnd"/>
      <w:r w:rsidR="006F2DEC" w:rsidRPr="00130316">
        <w:rPr>
          <w:rFonts w:ascii="Arial" w:hAnsi="Arial" w:cs="Arial"/>
          <w:sz w:val="20"/>
          <w:szCs w:val="20"/>
          <w:lang w:val="en-US"/>
        </w:rPr>
        <w:t xml:space="preserve"> a </w:t>
      </w:r>
      <w:proofErr w:type="spellStart"/>
      <w:r w:rsidR="006F2DEC" w:rsidRPr="00130316">
        <w:rPr>
          <w:rFonts w:ascii="Arial" w:hAnsi="Arial" w:cs="Arial"/>
          <w:sz w:val="20"/>
          <w:szCs w:val="20"/>
          <w:lang w:val="en-US"/>
        </w:rPr>
        <w:t>melhor</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receptividade</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tratamento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odontológico</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após</w:t>
      </w:r>
      <w:proofErr w:type="spellEnd"/>
      <w:r w:rsidR="006F2DEC" w:rsidRPr="00130316">
        <w:rPr>
          <w:rFonts w:ascii="Arial" w:hAnsi="Arial" w:cs="Arial"/>
          <w:sz w:val="20"/>
          <w:szCs w:val="20"/>
          <w:lang w:val="en-US"/>
        </w:rPr>
        <w:t xml:space="preserve"> </w:t>
      </w:r>
      <w:proofErr w:type="gramStart"/>
      <w:r w:rsidR="006F2DEC" w:rsidRPr="00130316">
        <w:rPr>
          <w:rFonts w:ascii="Arial" w:hAnsi="Arial" w:cs="Arial"/>
          <w:sz w:val="20"/>
          <w:szCs w:val="20"/>
          <w:lang w:val="en-US"/>
        </w:rPr>
        <w:t>a</w:t>
      </w:r>
      <w:proofErr w:type="gram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instalação</w:t>
      </w:r>
      <w:proofErr w:type="spellEnd"/>
      <w:r w:rsidR="006F2DEC" w:rsidRPr="00130316">
        <w:rPr>
          <w:rFonts w:ascii="Arial" w:hAnsi="Arial" w:cs="Arial"/>
          <w:sz w:val="20"/>
          <w:szCs w:val="20"/>
          <w:lang w:val="en-US"/>
        </w:rPr>
        <w:t xml:space="preserve"> das </w:t>
      </w:r>
      <w:proofErr w:type="spellStart"/>
      <w:r w:rsidR="006F2DEC" w:rsidRPr="00130316">
        <w:rPr>
          <w:rFonts w:ascii="Arial" w:hAnsi="Arial" w:cs="Arial"/>
          <w:sz w:val="20"/>
          <w:szCs w:val="20"/>
          <w:lang w:val="en-US"/>
        </w:rPr>
        <w:t>atividades</w:t>
      </w:r>
      <w:proofErr w:type="spellEnd"/>
      <w:r w:rsidR="006F2DEC" w:rsidRPr="00130316">
        <w:rPr>
          <w:rFonts w:ascii="Arial" w:hAnsi="Arial" w:cs="Arial"/>
          <w:sz w:val="20"/>
          <w:szCs w:val="20"/>
          <w:lang w:val="en-US"/>
        </w:rPr>
        <w:t xml:space="preserve"> </w:t>
      </w:r>
      <w:proofErr w:type="spellStart"/>
      <w:r w:rsidR="006F2DEC" w:rsidRPr="00130316">
        <w:rPr>
          <w:rFonts w:ascii="Arial" w:hAnsi="Arial" w:cs="Arial"/>
          <w:sz w:val="20"/>
          <w:szCs w:val="20"/>
          <w:lang w:val="en-US"/>
        </w:rPr>
        <w:t>lúdicas</w:t>
      </w:r>
      <w:proofErr w:type="spellEnd"/>
      <w:r w:rsidR="006F2DEC" w:rsidRPr="00130316">
        <w:rPr>
          <w:rFonts w:ascii="Arial" w:hAnsi="Arial" w:cs="Arial"/>
          <w:sz w:val="20"/>
          <w:szCs w:val="20"/>
          <w:lang w:val="en-US"/>
        </w:rPr>
        <w:t xml:space="preserve">. </w:t>
      </w:r>
    </w:p>
    <w:p w:rsidR="006D3E39" w:rsidRPr="009768FC" w:rsidRDefault="006D3E39" w:rsidP="009768FC">
      <w:pPr>
        <w:widowControl w:val="0"/>
        <w:autoSpaceDE w:val="0"/>
        <w:autoSpaceDN w:val="0"/>
        <w:adjustRightInd w:val="0"/>
        <w:jc w:val="both"/>
        <w:rPr>
          <w:rFonts w:ascii="Times" w:hAnsi="Times" w:cs="Times"/>
          <w:sz w:val="20"/>
          <w:szCs w:val="20"/>
        </w:rPr>
      </w:pPr>
    </w:p>
    <w:p w:rsidR="006D3E39" w:rsidRPr="009768FC" w:rsidRDefault="006D3E39" w:rsidP="009768FC">
      <w:pPr>
        <w:widowControl w:val="0"/>
        <w:autoSpaceDE w:val="0"/>
        <w:autoSpaceDN w:val="0"/>
        <w:adjustRightInd w:val="0"/>
        <w:spacing w:after="120"/>
        <w:ind w:left="85" w:firstLine="635"/>
        <w:jc w:val="both"/>
        <w:rPr>
          <w:rFonts w:ascii="Arial" w:hAnsi="Arial" w:cs="Arial"/>
          <w:kern w:val="1"/>
          <w:sz w:val="20"/>
          <w:szCs w:val="20"/>
        </w:rPr>
      </w:pPr>
      <w:r w:rsidRPr="009768FC">
        <w:rPr>
          <w:rFonts w:ascii="Arial" w:hAnsi="Arial" w:cs="Arial"/>
          <w:kern w:val="1"/>
          <w:sz w:val="20"/>
          <w:szCs w:val="20"/>
        </w:rPr>
        <w:t>Material e Métodos</w:t>
      </w:r>
    </w:p>
    <w:p w:rsidR="006A1D13" w:rsidRPr="009768FC" w:rsidRDefault="00B540B9" w:rsidP="009768FC">
      <w:pPr>
        <w:widowControl w:val="0"/>
        <w:autoSpaceDE w:val="0"/>
        <w:autoSpaceDN w:val="0"/>
        <w:adjustRightInd w:val="0"/>
        <w:ind w:firstLine="720"/>
        <w:jc w:val="both"/>
        <w:rPr>
          <w:rFonts w:ascii="Arial" w:hAnsi="Arial" w:cs="Arial"/>
          <w:sz w:val="20"/>
          <w:szCs w:val="20"/>
        </w:rPr>
      </w:pPr>
      <w:r w:rsidRPr="009768FC">
        <w:rPr>
          <w:rFonts w:ascii="Arial" w:hAnsi="Arial" w:cs="Arial"/>
          <w:sz w:val="20"/>
          <w:szCs w:val="20"/>
        </w:rPr>
        <w:t xml:space="preserve">O trabalho foi </w:t>
      </w:r>
      <w:r w:rsidR="006D3E39" w:rsidRPr="009768FC">
        <w:rPr>
          <w:rFonts w:ascii="Arial" w:hAnsi="Arial" w:cs="Arial"/>
          <w:sz w:val="20"/>
          <w:szCs w:val="20"/>
        </w:rPr>
        <w:t>realizado no Departamento de Odontologia Restauradora da Faculdade de Odontologia situada no Instituto de Ciência e Tecnologia de</w:t>
      </w:r>
      <w:r w:rsidR="00B64231" w:rsidRPr="009768FC">
        <w:rPr>
          <w:rFonts w:ascii="Arial" w:hAnsi="Arial" w:cs="Arial"/>
          <w:sz w:val="20"/>
          <w:szCs w:val="20"/>
        </w:rPr>
        <w:t xml:space="preserve"> São José dos Campos - UNESP, e</w:t>
      </w:r>
      <w:r w:rsidR="006D3E39" w:rsidRPr="009768FC">
        <w:rPr>
          <w:rFonts w:ascii="Arial" w:hAnsi="Arial" w:cs="Arial"/>
          <w:sz w:val="20"/>
          <w:szCs w:val="20"/>
        </w:rPr>
        <w:t xml:space="preserve"> estendeu-se a outras ins</w:t>
      </w:r>
      <w:r w:rsidRPr="009768FC">
        <w:rPr>
          <w:rFonts w:ascii="Arial" w:hAnsi="Arial" w:cs="Arial"/>
          <w:sz w:val="20"/>
          <w:szCs w:val="20"/>
        </w:rPr>
        <w:t xml:space="preserve">tituições de ensino da cidade e </w:t>
      </w:r>
      <w:r w:rsidR="006D3E39" w:rsidRPr="009768FC">
        <w:rPr>
          <w:rFonts w:ascii="Arial" w:hAnsi="Arial" w:cs="Arial"/>
          <w:sz w:val="20"/>
          <w:szCs w:val="20"/>
        </w:rPr>
        <w:t>adjacê</w:t>
      </w:r>
      <w:r w:rsidR="006F1D12" w:rsidRPr="009768FC">
        <w:rPr>
          <w:rFonts w:ascii="Arial" w:hAnsi="Arial" w:cs="Arial"/>
          <w:sz w:val="20"/>
          <w:szCs w:val="20"/>
        </w:rPr>
        <w:t>ncias</w:t>
      </w:r>
      <w:r w:rsidR="006D3E39" w:rsidRPr="009768FC">
        <w:rPr>
          <w:rFonts w:ascii="Arial" w:hAnsi="Arial" w:cs="Arial"/>
          <w:sz w:val="20"/>
          <w:szCs w:val="20"/>
        </w:rPr>
        <w:t>. As atividades fora</w:t>
      </w:r>
      <w:r w:rsidRPr="009768FC">
        <w:rPr>
          <w:rFonts w:ascii="Arial" w:hAnsi="Arial" w:cs="Arial"/>
          <w:sz w:val="20"/>
          <w:szCs w:val="20"/>
        </w:rPr>
        <w:t xml:space="preserve">m realizadas de 2 a 3 vezes por </w:t>
      </w:r>
      <w:r w:rsidR="006D3E39" w:rsidRPr="009768FC">
        <w:rPr>
          <w:rFonts w:ascii="Arial" w:hAnsi="Arial" w:cs="Arial"/>
          <w:sz w:val="20"/>
          <w:szCs w:val="20"/>
        </w:rPr>
        <w:t xml:space="preserve">semana durante o ano, por alunos de Graduação e </w:t>
      </w:r>
      <w:r w:rsidRPr="009768FC">
        <w:rPr>
          <w:rFonts w:ascii="Arial" w:hAnsi="Arial" w:cs="Arial"/>
          <w:sz w:val="20"/>
          <w:szCs w:val="20"/>
        </w:rPr>
        <w:t xml:space="preserve">Pós-Graduação que desenvolveram </w:t>
      </w:r>
      <w:r w:rsidR="006D3E39" w:rsidRPr="009768FC">
        <w:rPr>
          <w:rFonts w:ascii="Arial" w:hAnsi="Arial" w:cs="Arial"/>
          <w:sz w:val="20"/>
          <w:szCs w:val="20"/>
        </w:rPr>
        <w:t>atividades lúdicas por meio de músicas, danças, teatros e outras forma</w:t>
      </w:r>
      <w:r w:rsidRPr="009768FC">
        <w:rPr>
          <w:rFonts w:ascii="Arial" w:hAnsi="Arial" w:cs="Arial"/>
          <w:sz w:val="20"/>
          <w:szCs w:val="20"/>
        </w:rPr>
        <w:t xml:space="preserve">s de interação </w:t>
      </w:r>
      <w:r w:rsidR="006A1D13" w:rsidRPr="009768FC">
        <w:rPr>
          <w:rFonts w:ascii="Arial" w:hAnsi="Arial" w:cs="Arial"/>
          <w:sz w:val="20"/>
          <w:szCs w:val="20"/>
        </w:rPr>
        <w:t>palhaço-paciente. A metodologia utilizada:</w:t>
      </w:r>
      <w:r w:rsidRPr="009768FC">
        <w:rPr>
          <w:rFonts w:ascii="Arial" w:hAnsi="Arial" w:cs="Arial"/>
          <w:sz w:val="20"/>
          <w:szCs w:val="20"/>
        </w:rPr>
        <w:t xml:space="preserve"> a</w:t>
      </w:r>
      <w:r w:rsidR="00B64231" w:rsidRPr="009768FC">
        <w:rPr>
          <w:rFonts w:ascii="Arial" w:hAnsi="Arial" w:cs="Arial"/>
          <w:sz w:val="20"/>
          <w:szCs w:val="20"/>
        </w:rPr>
        <w:t xml:space="preserve">s </w:t>
      </w:r>
      <w:r w:rsidR="006A1D13" w:rsidRPr="009768FC">
        <w:rPr>
          <w:rFonts w:ascii="Arial" w:hAnsi="Arial" w:cs="Arial"/>
          <w:sz w:val="20"/>
          <w:szCs w:val="20"/>
        </w:rPr>
        <w:t xml:space="preserve">atividades lúdicas </w:t>
      </w:r>
      <w:r w:rsidR="00B64231" w:rsidRPr="009768FC">
        <w:rPr>
          <w:rFonts w:ascii="Arial" w:hAnsi="Arial" w:cs="Arial"/>
          <w:sz w:val="20"/>
          <w:szCs w:val="20"/>
        </w:rPr>
        <w:t>foram realizadas em</w:t>
      </w:r>
      <w:r w:rsidR="006A1D13" w:rsidRPr="009768FC">
        <w:rPr>
          <w:rFonts w:ascii="Arial" w:hAnsi="Arial" w:cs="Arial"/>
          <w:sz w:val="20"/>
          <w:szCs w:val="20"/>
        </w:rPr>
        <w:t xml:space="preserve"> todos pacientes (crianças, adolescentes e adultos), acompanhantes e familiares nas salas de espera das clínicas de atendimento Odontológico com a finalidade de uma assistência humanizada, informativa e descontraída para o tratamento</w:t>
      </w:r>
      <w:r w:rsidR="00B64231" w:rsidRPr="009768FC">
        <w:rPr>
          <w:rFonts w:ascii="Arial" w:hAnsi="Arial" w:cs="Arial"/>
          <w:sz w:val="20"/>
          <w:szCs w:val="20"/>
        </w:rPr>
        <w:t>. Escolas da região também foram</w:t>
      </w:r>
      <w:r w:rsidR="006A1D13" w:rsidRPr="009768FC">
        <w:rPr>
          <w:rFonts w:ascii="Arial" w:hAnsi="Arial" w:cs="Arial"/>
          <w:sz w:val="20"/>
          <w:szCs w:val="20"/>
        </w:rPr>
        <w:t xml:space="preserve"> assistidas pelas atividades. </w:t>
      </w:r>
    </w:p>
    <w:p w:rsidR="006D3E39" w:rsidRPr="009768FC" w:rsidRDefault="006D3E39" w:rsidP="009768FC">
      <w:pPr>
        <w:widowControl w:val="0"/>
        <w:autoSpaceDE w:val="0"/>
        <w:autoSpaceDN w:val="0"/>
        <w:adjustRightInd w:val="0"/>
        <w:ind w:firstLine="720"/>
        <w:jc w:val="both"/>
        <w:rPr>
          <w:rFonts w:ascii="Arial" w:hAnsi="Arial" w:cs="Arial"/>
          <w:sz w:val="20"/>
          <w:szCs w:val="20"/>
        </w:rPr>
      </w:pPr>
      <w:r w:rsidRPr="009768FC">
        <w:rPr>
          <w:rFonts w:ascii="Arial" w:hAnsi="Arial" w:cs="Arial"/>
          <w:sz w:val="20"/>
          <w:szCs w:val="20"/>
        </w:rPr>
        <w:t xml:space="preserve">Outras atividades também foram </w:t>
      </w:r>
      <w:r w:rsidR="006F1D12" w:rsidRPr="009768FC">
        <w:rPr>
          <w:rFonts w:ascii="Arial" w:hAnsi="Arial" w:cs="Arial"/>
          <w:sz w:val="20"/>
          <w:szCs w:val="20"/>
        </w:rPr>
        <w:t>desenvolvidas por meio de</w:t>
      </w:r>
      <w:r w:rsidRPr="009768FC">
        <w:rPr>
          <w:rFonts w:ascii="Arial" w:hAnsi="Arial" w:cs="Arial"/>
          <w:sz w:val="20"/>
          <w:szCs w:val="20"/>
        </w:rPr>
        <w:t xml:space="preserve"> alongamentos, coreografias </w:t>
      </w:r>
      <w:r w:rsidR="00B540B9" w:rsidRPr="009768FC">
        <w:rPr>
          <w:rFonts w:ascii="Arial" w:hAnsi="Arial" w:cs="Arial"/>
          <w:sz w:val="20"/>
          <w:szCs w:val="20"/>
        </w:rPr>
        <w:t xml:space="preserve">ensaiadas, brindes (escova, fio </w:t>
      </w:r>
      <w:r w:rsidRPr="009768FC">
        <w:rPr>
          <w:rFonts w:ascii="Arial" w:hAnsi="Arial" w:cs="Arial"/>
          <w:sz w:val="20"/>
          <w:szCs w:val="20"/>
        </w:rPr>
        <w:t>dental, dentifrício), sátiras aos p</w:t>
      </w:r>
      <w:r w:rsidR="009768FC">
        <w:rPr>
          <w:rFonts w:ascii="Arial" w:hAnsi="Arial" w:cs="Arial"/>
          <w:sz w:val="20"/>
          <w:szCs w:val="20"/>
        </w:rPr>
        <w:t xml:space="preserve">rocedimentos corriqueiros do </w:t>
      </w:r>
      <w:r w:rsidRPr="009768FC">
        <w:rPr>
          <w:rFonts w:ascii="Arial" w:hAnsi="Arial" w:cs="Arial"/>
          <w:sz w:val="20"/>
          <w:szCs w:val="20"/>
        </w:rPr>
        <w:t>atendimento odontoló</w:t>
      </w:r>
      <w:r w:rsidR="00B540B9" w:rsidRPr="009768FC">
        <w:rPr>
          <w:rFonts w:ascii="Arial" w:hAnsi="Arial" w:cs="Arial"/>
          <w:sz w:val="20"/>
          <w:szCs w:val="20"/>
        </w:rPr>
        <w:t xml:space="preserve">gico, teatrinhos com fantoches, </w:t>
      </w:r>
      <w:r w:rsidRPr="009768FC">
        <w:rPr>
          <w:rFonts w:ascii="Arial" w:hAnsi="Arial" w:cs="Arial"/>
          <w:sz w:val="20"/>
          <w:szCs w:val="20"/>
        </w:rPr>
        <w:t xml:space="preserve">orientação sobre higiene bucal e desenhos e bexigas para crianças. As atividades foram selecionadas </w:t>
      </w:r>
      <w:r w:rsidR="005762BF" w:rsidRPr="009768FC">
        <w:rPr>
          <w:rFonts w:ascii="Arial" w:hAnsi="Arial" w:cs="Arial"/>
          <w:sz w:val="20"/>
          <w:szCs w:val="20"/>
        </w:rPr>
        <w:t>dependendo da faixa etária do pú</w:t>
      </w:r>
      <w:r w:rsidR="00130316">
        <w:rPr>
          <w:rFonts w:ascii="Arial" w:hAnsi="Arial" w:cs="Arial"/>
          <w:sz w:val="20"/>
          <w:szCs w:val="20"/>
        </w:rPr>
        <w:t xml:space="preserve">blico alvo com a finalidade de transmitir a informação de forma adequada para melhorar o entendimento acerca da higiene oral, a falta de receptividade ao tratamento e da imagem do profissional. </w:t>
      </w:r>
    </w:p>
    <w:p w:rsidR="006D3E39" w:rsidRPr="009768FC" w:rsidRDefault="006D3E39" w:rsidP="009768FC">
      <w:pPr>
        <w:widowControl w:val="0"/>
        <w:autoSpaceDE w:val="0"/>
        <w:autoSpaceDN w:val="0"/>
        <w:adjustRightInd w:val="0"/>
        <w:jc w:val="both"/>
        <w:rPr>
          <w:rFonts w:ascii="Times" w:hAnsi="Times" w:cs="Times"/>
          <w:sz w:val="20"/>
          <w:szCs w:val="20"/>
        </w:rPr>
      </w:pPr>
    </w:p>
    <w:p w:rsidR="009768FC" w:rsidRPr="009768FC" w:rsidRDefault="009768FC" w:rsidP="009768FC">
      <w:pPr>
        <w:widowControl w:val="0"/>
        <w:autoSpaceDE w:val="0"/>
        <w:autoSpaceDN w:val="0"/>
        <w:adjustRightInd w:val="0"/>
        <w:jc w:val="both"/>
        <w:rPr>
          <w:rFonts w:ascii="Times" w:hAnsi="Times" w:cs="Times"/>
          <w:sz w:val="20"/>
          <w:szCs w:val="20"/>
        </w:rPr>
      </w:pPr>
    </w:p>
    <w:p w:rsidR="006D3E39" w:rsidRPr="009768FC" w:rsidRDefault="006D3E39" w:rsidP="009768FC">
      <w:pPr>
        <w:widowControl w:val="0"/>
        <w:autoSpaceDE w:val="0"/>
        <w:autoSpaceDN w:val="0"/>
        <w:adjustRightInd w:val="0"/>
        <w:spacing w:after="120"/>
        <w:ind w:left="85" w:firstLine="635"/>
        <w:jc w:val="both"/>
        <w:rPr>
          <w:rFonts w:ascii="Arial" w:hAnsi="Arial" w:cs="Arial"/>
          <w:kern w:val="1"/>
          <w:sz w:val="20"/>
          <w:szCs w:val="20"/>
        </w:rPr>
      </w:pPr>
      <w:r w:rsidRPr="009768FC">
        <w:rPr>
          <w:rFonts w:ascii="Arial" w:hAnsi="Arial" w:cs="Arial"/>
          <w:kern w:val="1"/>
          <w:sz w:val="20"/>
          <w:szCs w:val="20"/>
        </w:rPr>
        <w:t>Resultados e Discussão</w:t>
      </w:r>
    </w:p>
    <w:p w:rsidR="00A6496E" w:rsidRPr="009768FC" w:rsidRDefault="00B64231" w:rsidP="00A6496E">
      <w:pPr>
        <w:widowControl w:val="0"/>
        <w:autoSpaceDE w:val="0"/>
        <w:autoSpaceDN w:val="0"/>
        <w:adjustRightInd w:val="0"/>
        <w:ind w:left="85" w:firstLine="635"/>
        <w:jc w:val="both"/>
        <w:rPr>
          <w:rFonts w:ascii="Arial" w:hAnsi="Arial" w:cs="Arial"/>
          <w:sz w:val="20"/>
          <w:szCs w:val="20"/>
        </w:rPr>
      </w:pPr>
      <w:r w:rsidRPr="009768FC">
        <w:rPr>
          <w:rFonts w:ascii="Arial" w:hAnsi="Arial" w:cs="Arial"/>
          <w:sz w:val="20"/>
          <w:szCs w:val="20"/>
        </w:rPr>
        <w:t>O desenvolvimento do Projeto transforma o público alvo evidenciando maior aceitação e receptividade ao tratamento odontológico influenciando na modificação do paradigma de que o tratamento no Dentista sempre é doloroso, tenso e enfadonho. Dessa forma além de melhorar a imagem do tratamento odontológico e do próprio Cirurgião dentista observou-se também uma melhoria na higiene bucal dos pacientes e alunos das escolas onde o Projeto será desenvolvido.</w:t>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009768FC">
        <w:rPr>
          <w:rFonts w:ascii="Arial" w:hAnsi="Arial" w:cs="Arial"/>
          <w:sz w:val="20"/>
          <w:szCs w:val="20"/>
        </w:rPr>
        <w:tab/>
      </w:r>
      <w:r w:rsidRPr="009768FC">
        <w:rPr>
          <w:rFonts w:ascii="Arial" w:hAnsi="Arial" w:cs="Arial"/>
          <w:sz w:val="20"/>
          <w:szCs w:val="20"/>
        </w:rPr>
        <w:t xml:space="preserve"> Além desses resultados outros fatores também foram observados:</w:t>
      </w:r>
      <w:r w:rsidR="00B540B9" w:rsidRPr="009768FC">
        <w:rPr>
          <w:rFonts w:ascii="Arial" w:hAnsi="Arial" w:cs="Arial"/>
          <w:sz w:val="20"/>
          <w:szCs w:val="20"/>
        </w:rPr>
        <w:t xml:space="preserve"> c</w:t>
      </w:r>
      <w:r w:rsidR="0065533F" w:rsidRPr="009768FC">
        <w:rPr>
          <w:rFonts w:ascii="Arial" w:hAnsi="Arial" w:cs="Arial"/>
          <w:sz w:val="20"/>
          <w:szCs w:val="20"/>
        </w:rPr>
        <w:t>riou</w:t>
      </w:r>
      <w:r w:rsidRPr="009768FC">
        <w:rPr>
          <w:rFonts w:ascii="Arial" w:hAnsi="Arial" w:cs="Arial"/>
          <w:sz w:val="20"/>
          <w:szCs w:val="20"/>
        </w:rPr>
        <w:t xml:space="preserve"> uma consciência nos indivíduos envolvidos no projeto, gestores de sua condição própria de saúde, como também propagadores deste conhecimento no meio social no qual estão inseridos, ampliando desta forma os limites de abrangência do projeto; </w:t>
      </w:r>
      <w:r w:rsidR="00B540B9" w:rsidRPr="009768FC">
        <w:rPr>
          <w:rFonts w:ascii="Arial" w:hAnsi="Arial" w:cs="Arial"/>
          <w:sz w:val="20"/>
          <w:szCs w:val="20"/>
        </w:rPr>
        <w:t>p</w:t>
      </w:r>
      <w:r w:rsidR="0065533F" w:rsidRPr="009768FC">
        <w:rPr>
          <w:rFonts w:ascii="Arial" w:hAnsi="Arial" w:cs="Arial"/>
          <w:sz w:val="20"/>
          <w:szCs w:val="20"/>
        </w:rPr>
        <w:t>romoveu</w:t>
      </w:r>
      <w:r w:rsidRPr="009768FC">
        <w:rPr>
          <w:rFonts w:ascii="Arial" w:hAnsi="Arial" w:cs="Arial"/>
          <w:sz w:val="20"/>
          <w:szCs w:val="20"/>
        </w:rPr>
        <w:t xml:space="preserve"> o contato de alunos, estagiários e professores com a realidade das comunidades da cidade; </w:t>
      </w:r>
      <w:r w:rsidR="00B540B9" w:rsidRPr="009768FC">
        <w:rPr>
          <w:rFonts w:ascii="Arial" w:hAnsi="Arial" w:cs="Arial"/>
          <w:sz w:val="20"/>
          <w:szCs w:val="20"/>
        </w:rPr>
        <w:t>i</w:t>
      </w:r>
      <w:r w:rsidR="0065533F" w:rsidRPr="009768FC">
        <w:rPr>
          <w:rFonts w:ascii="Arial" w:hAnsi="Arial" w:cs="Arial"/>
          <w:sz w:val="20"/>
          <w:szCs w:val="20"/>
        </w:rPr>
        <w:t>ncentivou</w:t>
      </w:r>
      <w:r w:rsidRPr="009768FC">
        <w:rPr>
          <w:rFonts w:ascii="Arial" w:hAnsi="Arial" w:cs="Arial"/>
          <w:sz w:val="20"/>
          <w:szCs w:val="20"/>
        </w:rPr>
        <w:t xml:space="preserve"> a pesquisa com r</w:t>
      </w:r>
      <w:r w:rsidR="00A6496E">
        <w:rPr>
          <w:rFonts w:ascii="Arial" w:hAnsi="Arial" w:cs="Arial"/>
          <w:sz w:val="20"/>
          <w:szCs w:val="20"/>
        </w:rPr>
        <w:t>elação aos métodos de prevenção.</w:t>
      </w:r>
    </w:p>
    <w:p w:rsidR="006D3E39" w:rsidRPr="009768FC" w:rsidRDefault="00B540B9" w:rsidP="00A6496E">
      <w:pPr>
        <w:widowControl w:val="0"/>
        <w:autoSpaceDE w:val="0"/>
        <w:autoSpaceDN w:val="0"/>
        <w:adjustRightInd w:val="0"/>
        <w:ind w:firstLine="720"/>
        <w:jc w:val="both"/>
        <w:rPr>
          <w:rFonts w:ascii="Arial" w:hAnsi="Arial" w:cs="Arial"/>
          <w:sz w:val="20"/>
          <w:szCs w:val="20"/>
        </w:rPr>
      </w:pPr>
      <w:r w:rsidRPr="009768FC">
        <w:rPr>
          <w:rFonts w:ascii="Arial" w:hAnsi="Arial" w:cs="Arial"/>
          <w:sz w:val="20"/>
          <w:szCs w:val="20"/>
        </w:rPr>
        <w:t xml:space="preserve">O projeto apresenta como </w:t>
      </w:r>
      <w:r w:rsidR="006D3E39" w:rsidRPr="009768FC">
        <w:rPr>
          <w:rFonts w:ascii="Arial" w:hAnsi="Arial" w:cs="Arial"/>
          <w:sz w:val="20"/>
          <w:szCs w:val="20"/>
        </w:rPr>
        <w:t xml:space="preserve">resultado </w:t>
      </w:r>
      <w:r w:rsidRPr="009768FC">
        <w:rPr>
          <w:rFonts w:ascii="Arial" w:hAnsi="Arial" w:cs="Arial"/>
          <w:sz w:val="20"/>
          <w:szCs w:val="20"/>
        </w:rPr>
        <w:t>significativo</w:t>
      </w:r>
      <w:r w:rsidR="006D3E39" w:rsidRPr="009768FC">
        <w:rPr>
          <w:rFonts w:ascii="Arial" w:hAnsi="Arial" w:cs="Arial"/>
          <w:sz w:val="20"/>
          <w:szCs w:val="20"/>
        </w:rPr>
        <w:t xml:space="preserve"> melhora</w:t>
      </w:r>
      <w:r w:rsidRPr="009768FC">
        <w:rPr>
          <w:rFonts w:ascii="Arial" w:hAnsi="Arial" w:cs="Arial"/>
          <w:sz w:val="20"/>
          <w:szCs w:val="20"/>
        </w:rPr>
        <w:t>s n</w:t>
      </w:r>
      <w:r w:rsidR="006D3E39" w:rsidRPr="009768FC">
        <w:rPr>
          <w:rFonts w:ascii="Arial" w:hAnsi="Arial" w:cs="Arial"/>
          <w:sz w:val="20"/>
          <w:szCs w:val="20"/>
        </w:rPr>
        <w:t>a relação paciente-dentista, pacientes mais</w:t>
      </w:r>
      <w:r w:rsidRPr="009768FC">
        <w:rPr>
          <w:rFonts w:ascii="Arial" w:hAnsi="Arial" w:cs="Arial"/>
          <w:sz w:val="20"/>
          <w:szCs w:val="20"/>
        </w:rPr>
        <w:t xml:space="preserve"> tranquilos e satisfeitos com o </w:t>
      </w:r>
      <w:r w:rsidR="006D3E39" w:rsidRPr="009768FC">
        <w:rPr>
          <w:rFonts w:ascii="Arial" w:hAnsi="Arial" w:cs="Arial"/>
          <w:sz w:val="20"/>
          <w:szCs w:val="20"/>
        </w:rPr>
        <w:t xml:space="preserve">tratamento, além de um melhor </w:t>
      </w:r>
      <w:r w:rsidR="005762BF" w:rsidRPr="009768FC">
        <w:rPr>
          <w:rFonts w:ascii="Arial" w:hAnsi="Arial" w:cs="Arial"/>
          <w:sz w:val="20"/>
          <w:szCs w:val="20"/>
        </w:rPr>
        <w:t xml:space="preserve">conhecimento sobre saúde bucal, que foram constatadas por meio de entrevistas com os Profissionais da saúde responsáveis pelo tratamento. </w:t>
      </w:r>
      <w:r w:rsidR="006D3E39" w:rsidRPr="009768FC">
        <w:rPr>
          <w:rFonts w:ascii="Arial" w:hAnsi="Arial" w:cs="Arial"/>
          <w:sz w:val="20"/>
          <w:szCs w:val="20"/>
        </w:rPr>
        <w:t xml:space="preserve">Adicionalmente pode-se observar a efetivação de uma melhor higienização que inclui a escovação e utilização de fio dental contribui para a maior </w:t>
      </w:r>
      <w:r w:rsidR="005762BF" w:rsidRPr="009768FC">
        <w:rPr>
          <w:rFonts w:ascii="Arial" w:hAnsi="Arial" w:cs="Arial"/>
          <w:sz w:val="20"/>
          <w:szCs w:val="20"/>
        </w:rPr>
        <w:t>long</w:t>
      </w:r>
      <w:r w:rsidRPr="009768FC">
        <w:rPr>
          <w:rFonts w:ascii="Arial" w:hAnsi="Arial" w:cs="Arial"/>
          <w:sz w:val="20"/>
          <w:szCs w:val="20"/>
        </w:rPr>
        <w:t>evidade dos tratamentos odontoló</w:t>
      </w:r>
      <w:r w:rsidR="005762BF" w:rsidRPr="009768FC">
        <w:rPr>
          <w:rFonts w:ascii="Arial" w:hAnsi="Arial" w:cs="Arial"/>
          <w:sz w:val="20"/>
          <w:szCs w:val="20"/>
        </w:rPr>
        <w:t>gicos realizados.</w:t>
      </w:r>
    </w:p>
    <w:p w:rsidR="006D3E39" w:rsidRPr="009768FC" w:rsidRDefault="006D3E39" w:rsidP="009768FC">
      <w:pPr>
        <w:widowControl w:val="0"/>
        <w:autoSpaceDE w:val="0"/>
        <w:autoSpaceDN w:val="0"/>
        <w:adjustRightInd w:val="0"/>
        <w:jc w:val="both"/>
        <w:rPr>
          <w:rFonts w:ascii="Arial" w:hAnsi="Arial" w:cs="Arial"/>
          <w:sz w:val="20"/>
          <w:szCs w:val="20"/>
        </w:rPr>
      </w:pPr>
    </w:p>
    <w:p w:rsidR="006D3E39" w:rsidRPr="009768FC" w:rsidRDefault="006D3E39" w:rsidP="009768FC">
      <w:pPr>
        <w:widowControl w:val="0"/>
        <w:autoSpaceDE w:val="0"/>
        <w:autoSpaceDN w:val="0"/>
        <w:adjustRightInd w:val="0"/>
        <w:jc w:val="both"/>
        <w:rPr>
          <w:rFonts w:ascii="Arial" w:hAnsi="Arial" w:cs="Arial"/>
          <w:sz w:val="20"/>
          <w:szCs w:val="20"/>
        </w:rPr>
      </w:pPr>
    </w:p>
    <w:p w:rsidR="006D3E39" w:rsidRDefault="006D3E39" w:rsidP="00A6496E">
      <w:pPr>
        <w:widowControl w:val="0"/>
        <w:autoSpaceDE w:val="0"/>
        <w:autoSpaceDN w:val="0"/>
        <w:adjustRightInd w:val="0"/>
        <w:spacing w:after="120"/>
        <w:ind w:left="85" w:firstLine="635"/>
        <w:jc w:val="both"/>
        <w:rPr>
          <w:rFonts w:ascii="Arial" w:hAnsi="Arial" w:cs="Arial"/>
          <w:kern w:val="1"/>
          <w:sz w:val="20"/>
          <w:szCs w:val="20"/>
        </w:rPr>
      </w:pPr>
      <w:r w:rsidRPr="009768FC">
        <w:rPr>
          <w:rFonts w:ascii="Arial" w:hAnsi="Arial" w:cs="Arial"/>
          <w:kern w:val="1"/>
          <w:sz w:val="20"/>
          <w:szCs w:val="20"/>
        </w:rPr>
        <w:t>Conclusões</w:t>
      </w:r>
    </w:p>
    <w:p w:rsidR="00A6496E" w:rsidRDefault="00A6496E" w:rsidP="00A6496E">
      <w:pPr>
        <w:widowControl w:val="0"/>
        <w:autoSpaceDE w:val="0"/>
        <w:autoSpaceDN w:val="0"/>
        <w:adjustRightInd w:val="0"/>
        <w:spacing w:after="120"/>
        <w:jc w:val="both"/>
        <w:rPr>
          <w:rFonts w:ascii="Arial" w:hAnsi="Arial" w:cs="Arial"/>
          <w:kern w:val="1"/>
          <w:sz w:val="20"/>
          <w:szCs w:val="20"/>
        </w:rPr>
      </w:pPr>
      <w:r>
        <w:rPr>
          <w:rFonts w:ascii="Arial" w:hAnsi="Arial" w:cs="Arial"/>
          <w:kern w:val="1"/>
          <w:sz w:val="20"/>
          <w:szCs w:val="20"/>
        </w:rPr>
        <w:t xml:space="preserve"> </w:t>
      </w:r>
      <w:r>
        <w:rPr>
          <w:rFonts w:ascii="Arial" w:hAnsi="Arial" w:cs="Arial"/>
          <w:kern w:val="1"/>
          <w:sz w:val="20"/>
          <w:szCs w:val="20"/>
        </w:rPr>
        <w:tab/>
        <w:t>P</w:t>
      </w:r>
      <w:r w:rsidR="00605992">
        <w:rPr>
          <w:rFonts w:ascii="Arial" w:hAnsi="Arial" w:cs="Arial"/>
          <w:kern w:val="1"/>
          <w:sz w:val="20"/>
          <w:szCs w:val="20"/>
        </w:rPr>
        <w:t xml:space="preserve">or meio do decorrer do projeto </w:t>
      </w:r>
      <w:proofErr w:type="spellStart"/>
      <w:r w:rsidR="00605992">
        <w:rPr>
          <w:rFonts w:ascii="Arial" w:hAnsi="Arial" w:cs="Arial"/>
          <w:kern w:val="1"/>
          <w:sz w:val="20"/>
          <w:szCs w:val="20"/>
        </w:rPr>
        <w:t>T</w:t>
      </w:r>
      <w:r>
        <w:rPr>
          <w:rFonts w:ascii="Arial" w:hAnsi="Arial" w:cs="Arial"/>
          <w:kern w:val="1"/>
          <w:sz w:val="20"/>
          <w:szCs w:val="20"/>
        </w:rPr>
        <w:t>he’</w:t>
      </w:r>
      <w:r w:rsidR="00605992">
        <w:rPr>
          <w:rFonts w:ascii="Arial" w:hAnsi="Arial" w:cs="Arial"/>
          <w:kern w:val="1"/>
          <w:sz w:val="20"/>
          <w:szCs w:val="20"/>
        </w:rPr>
        <w:t>s</w:t>
      </w:r>
      <w:proofErr w:type="spellEnd"/>
      <w:r w:rsidR="00605992">
        <w:rPr>
          <w:rFonts w:ascii="Arial" w:hAnsi="Arial" w:cs="Arial"/>
          <w:kern w:val="1"/>
          <w:sz w:val="20"/>
          <w:szCs w:val="20"/>
        </w:rPr>
        <w:t xml:space="preserve"> D</w:t>
      </w:r>
      <w:r>
        <w:rPr>
          <w:rFonts w:ascii="Arial" w:hAnsi="Arial" w:cs="Arial"/>
          <w:kern w:val="1"/>
          <w:sz w:val="20"/>
          <w:szCs w:val="20"/>
        </w:rPr>
        <w:t>entados conclui-se uma significativa mudança na higiene bucal do publico alvo e um</w:t>
      </w:r>
      <w:r w:rsidR="006F2DEC">
        <w:rPr>
          <w:rFonts w:ascii="Arial" w:hAnsi="Arial" w:cs="Arial"/>
          <w:kern w:val="1"/>
          <w:sz w:val="20"/>
          <w:szCs w:val="20"/>
        </w:rPr>
        <w:t>a</w:t>
      </w:r>
      <w:r>
        <w:rPr>
          <w:rFonts w:ascii="Arial" w:hAnsi="Arial" w:cs="Arial"/>
          <w:kern w:val="1"/>
          <w:sz w:val="20"/>
          <w:szCs w:val="20"/>
        </w:rPr>
        <w:t xml:space="preserve"> melhor </w:t>
      </w:r>
      <w:r w:rsidR="006F2DEC">
        <w:rPr>
          <w:rFonts w:ascii="Arial" w:hAnsi="Arial" w:cs="Arial"/>
          <w:kern w:val="1"/>
          <w:sz w:val="20"/>
          <w:szCs w:val="20"/>
        </w:rPr>
        <w:t>receptibilidade ao tratamento odontológico por parte dos pacientes e adicionalmente uma melhoria da imagem do Cirurgião Dentista.</w:t>
      </w:r>
    </w:p>
    <w:p w:rsidR="006D3E39" w:rsidRPr="00A43383" w:rsidRDefault="006D3E39" w:rsidP="006D3E39">
      <w:pPr>
        <w:widowControl w:val="0"/>
        <w:autoSpaceDE w:val="0"/>
        <w:autoSpaceDN w:val="0"/>
        <w:adjustRightInd w:val="0"/>
        <w:spacing w:line="240" w:lineRule="exact"/>
        <w:jc w:val="both"/>
        <w:rPr>
          <w:rFonts w:ascii="Arial" w:hAnsi="Arial" w:cs="Arial"/>
          <w:sz w:val="20"/>
          <w:szCs w:val="20"/>
        </w:rPr>
      </w:pPr>
    </w:p>
    <w:p w:rsidR="006D3E39" w:rsidRPr="00A43383" w:rsidRDefault="006D3E39" w:rsidP="006D3E39">
      <w:pPr>
        <w:widowControl w:val="0"/>
        <w:autoSpaceDE w:val="0"/>
        <w:autoSpaceDN w:val="0"/>
        <w:adjustRightInd w:val="0"/>
        <w:spacing w:line="240" w:lineRule="exact"/>
        <w:jc w:val="both"/>
        <w:rPr>
          <w:rFonts w:ascii="Arial" w:hAnsi="Arial" w:cs="Arial"/>
          <w:sz w:val="20"/>
          <w:szCs w:val="20"/>
        </w:rPr>
      </w:pPr>
    </w:p>
    <w:p w:rsidR="006D3E39" w:rsidRPr="00A43383" w:rsidRDefault="006D3E39" w:rsidP="006D3E39">
      <w:pPr>
        <w:widowControl w:val="0"/>
        <w:autoSpaceDE w:val="0"/>
        <w:autoSpaceDN w:val="0"/>
        <w:adjustRightInd w:val="0"/>
        <w:spacing w:after="120"/>
        <w:ind w:left="85"/>
        <w:jc w:val="center"/>
        <w:rPr>
          <w:rFonts w:ascii="Arial" w:hAnsi="Arial" w:cs="Arial"/>
          <w:kern w:val="1"/>
        </w:rPr>
      </w:pPr>
      <w:r w:rsidRPr="00A43383">
        <w:rPr>
          <w:rFonts w:ascii="Arial" w:hAnsi="Arial" w:cs="Arial"/>
          <w:kern w:val="1"/>
        </w:rPr>
        <w:t>Agradecimentos</w:t>
      </w:r>
    </w:p>
    <w:p w:rsidR="006D3E39" w:rsidRPr="00A43383" w:rsidRDefault="006F2DEC" w:rsidP="006D3E39">
      <w:pPr>
        <w:widowControl w:val="0"/>
        <w:autoSpaceDE w:val="0"/>
        <w:autoSpaceDN w:val="0"/>
        <w:adjustRightInd w:val="0"/>
        <w:spacing w:line="240" w:lineRule="exact"/>
        <w:ind w:firstLine="202"/>
        <w:jc w:val="both"/>
        <w:rPr>
          <w:rFonts w:ascii="Arial" w:hAnsi="Arial" w:cs="Arial"/>
          <w:sz w:val="20"/>
          <w:szCs w:val="20"/>
        </w:rPr>
      </w:pPr>
      <w:r>
        <w:rPr>
          <w:rFonts w:ascii="Arial" w:hAnsi="Arial" w:cs="Arial"/>
          <w:sz w:val="20"/>
          <w:szCs w:val="20"/>
        </w:rPr>
        <w:t xml:space="preserve">PROEX e </w:t>
      </w:r>
      <w:proofErr w:type="spellStart"/>
      <w:r>
        <w:rPr>
          <w:rFonts w:ascii="Arial" w:hAnsi="Arial" w:cs="Arial"/>
          <w:sz w:val="20"/>
          <w:szCs w:val="20"/>
        </w:rPr>
        <w:t>Fundunesp</w:t>
      </w:r>
      <w:proofErr w:type="spellEnd"/>
    </w:p>
    <w:p w:rsidR="006D3E39" w:rsidRPr="00A6496E" w:rsidRDefault="006D3E39" w:rsidP="006D3E39">
      <w:pPr>
        <w:widowControl w:val="0"/>
        <w:autoSpaceDE w:val="0"/>
        <w:autoSpaceDN w:val="0"/>
        <w:adjustRightInd w:val="0"/>
        <w:spacing w:line="240" w:lineRule="exact"/>
        <w:jc w:val="both"/>
        <w:rPr>
          <w:rFonts w:ascii="Arial" w:hAnsi="Arial" w:cs="Arial"/>
          <w:sz w:val="20"/>
          <w:szCs w:val="20"/>
        </w:rPr>
      </w:pPr>
      <w:bookmarkStart w:id="0" w:name="_GoBack"/>
      <w:bookmarkEnd w:id="0"/>
    </w:p>
    <w:p w:rsidR="006D3E39" w:rsidRDefault="006D3E39" w:rsidP="00352197">
      <w:pPr>
        <w:widowControl w:val="0"/>
        <w:autoSpaceDE w:val="0"/>
        <w:autoSpaceDN w:val="0"/>
        <w:adjustRightInd w:val="0"/>
        <w:spacing w:line="240" w:lineRule="exact"/>
        <w:jc w:val="both"/>
        <w:rPr>
          <w:rFonts w:ascii="Times" w:hAnsi="Times" w:cs="Times"/>
          <w:sz w:val="20"/>
          <w:szCs w:val="20"/>
          <w:lang w:val="en-US"/>
        </w:rPr>
      </w:pPr>
      <w:r w:rsidRPr="00A6496E">
        <w:rPr>
          <w:rFonts w:ascii="Times" w:hAnsi="Times" w:cs="Times"/>
          <w:sz w:val="16"/>
          <w:szCs w:val="16"/>
        </w:rPr>
        <w:t xml:space="preserve"> </w:t>
      </w:r>
    </w:p>
    <w:p w:rsidR="00BC3555" w:rsidRDefault="00BC3555"/>
    <w:sectPr w:rsidR="00BC3555" w:rsidSect="006D3E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E39"/>
    <w:rsid w:val="00065225"/>
    <w:rsid w:val="000B7943"/>
    <w:rsid w:val="00130316"/>
    <w:rsid w:val="00162FC1"/>
    <w:rsid w:val="00352197"/>
    <w:rsid w:val="005762BF"/>
    <w:rsid w:val="00605992"/>
    <w:rsid w:val="0065533F"/>
    <w:rsid w:val="006A1D13"/>
    <w:rsid w:val="006D3E39"/>
    <w:rsid w:val="006F1D12"/>
    <w:rsid w:val="006F2DEC"/>
    <w:rsid w:val="009768FC"/>
    <w:rsid w:val="009F1EF3"/>
    <w:rsid w:val="00A43383"/>
    <w:rsid w:val="00A6496E"/>
    <w:rsid w:val="00AE35D8"/>
    <w:rsid w:val="00B34470"/>
    <w:rsid w:val="00B540B9"/>
    <w:rsid w:val="00B64231"/>
    <w:rsid w:val="00BC355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0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ais.alves@fosjc.unesp.b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4534</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SOUZA DE OLIVEIRA PINTO</dc:creator>
  <cp:lastModifiedBy>CESAR rogerio Pucci</cp:lastModifiedBy>
  <cp:revision>2</cp:revision>
  <dcterms:created xsi:type="dcterms:W3CDTF">2013-09-10T21:58:00Z</dcterms:created>
  <dcterms:modified xsi:type="dcterms:W3CDTF">2013-09-10T21:58:00Z</dcterms:modified>
</cp:coreProperties>
</file>